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041" w:rsidRPr="005E0041" w:rsidRDefault="005E0041" w:rsidP="005E0041">
      <w:pPr>
        <w:rPr>
          <w:b/>
          <w:lang w:val="id-ID"/>
        </w:rPr>
      </w:pPr>
      <w:r w:rsidRPr="005E0041">
        <w:rPr>
          <w:b/>
          <w:noProof/>
        </w:rPr>
        <mc:AlternateContent>
          <mc:Choice Requires="wps">
            <w:drawing>
              <wp:anchor distT="0" distB="0" distL="114300" distR="114300" simplePos="0" relativeHeight="251662336" behindDoc="0" locked="0" layoutInCell="1" allowOverlap="1" wp14:anchorId="313694EA" wp14:editId="15FB9380">
                <wp:simplePos x="0" y="0"/>
                <wp:positionH relativeFrom="column">
                  <wp:posOffset>4762500</wp:posOffset>
                </wp:positionH>
                <wp:positionV relativeFrom="paragraph">
                  <wp:posOffset>0</wp:posOffset>
                </wp:positionV>
                <wp:extent cx="1403985" cy="288290"/>
                <wp:effectExtent l="9525" t="11430" r="5715" b="5080"/>
                <wp:wrapThrough wrapText="bothSides">
                  <wp:wrapPolygon edited="0">
                    <wp:start x="-147" y="0"/>
                    <wp:lineTo x="-147" y="20886"/>
                    <wp:lineTo x="21747" y="20886"/>
                    <wp:lineTo x="21747" y="0"/>
                    <wp:lineTo x="-147" y="0"/>
                  </wp:wrapPolygon>
                </wp:wrapThrough>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288290"/>
                        </a:xfrm>
                        <a:prstGeom prst="rect">
                          <a:avLst/>
                        </a:prstGeom>
                        <a:solidFill>
                          <a:srgbClr val="FFFFFF"/>
                        </a:solidFill>
                        <a:ln w="6350">
                          <a:solidFill>
                            <a:srgbClr val="000000"/>
                          </a:solidFill>
                          <a:miter lim="800000"/>
                          <a:headEnd/>
                          <a:tailEnd/>
                        </a:ln>
                      </wps:spPr>
                      <wps:txbx>
                        <w:txbxContent>
                          <w:p w:rsidR="005E0041" w:rsidRPr="00FC1B54" w:rsidRDefault="005E0041" w:rsidP="005E0041">
                            <w:pPr>
                              <w:jc w:val="center"/>
                              <w:rPr>
                                <w:rFonts w:ascii="Arial Narrow" w:hAnsi="Arial Narrow"/>
                                <w:lang w:val="id-ID"/>
                              </w:rPr>
                            </w:pPr>
                            <w:r>
                              <w:rPr>
                                <w:rFonts w:ascii="Arial Narrow" w:hAnsi="Arial Narrow"/>
                                <w:lang w:val="id-ID"/>
                              </w:rPr>
                              <w:t>Form: PS/KS/PB-03a</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375pt;margin-top:0;width:110.5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" strokeweight=".5pt">
                <v:textbox>
                  <w:txbxContent>
                    <w:p w:rsidR="005E0041" w:rsidRPr="00FC1B54" w:rsidRDefault="005E0041" w:rsidP="005E0041">
                      <w:pPr>
                        <w:jc w:val="center"/>
                        <w:rPr>
                          <w:rFonts w:ascii="Arial Narrow" w:hAnsi="Arial Narrow"/>
                          <w:lang w:val="id-ID"/>
                        </w:rPr>
                      </w:pPr>
                      <w:r>
                        <w:rPr>
                          <w:rFonts w:ascii="Arial Narrow" w:hAnsi="Arial Narrow"/>
                          <w:lang w:val="id-ID"/>
                        </w:rPr>
                        <w:t>Form: PS/KS/PB-03a</w:t>
                      </w:r>
                    </w:p>
                  </w:txbxContent>
                </v:textbox>
                <w10:wrap type="through"/>
              </v:shape>
            </w:pict>
          </mc:Fallback>
        </mc:AlternateContent>
      </w:r>
    </w:p>
    <w:p w:rsidR="005E0041" w:rsidRPr="005E0041" w:rsidRDefault="005E0041" w:rsidP="005E0041">
      <w:pPr>
        <w:rPr>
          <w:b/>
          <w:lang w:val="id-ID"/>
        </w:rPr>
      </w:pPr>
    </w:p>
    <w:p w:rsidR="005E0041" w:rsidRPr="005E0041" w:rsidRDefault="005E0041" w:rsidP="00091C51">
      <w:pPr>
        <w:jc w:val="center"/>
        <w:rPr>
          <w:b/>
          <w:lang w:val="id-ID"/>
        </w:rPr>
      </w:pPr>
      <w:r w:rsidRPr="005E0041">
        <w:rPr>
          <w:b/>
          <w:lang w:val="id-ID"/>
        </w:rPr>
        <w:t>INSTRUMEN PENILAIAN KEPRIBADIAN DAN SOSIAL GURU MATA PELAJARAN/KELAS</w:t>
      </w:r>
    </w:p>
    <w:tbl>
      <w:tblPr>
        <w:tblStyle w:val="TableGrid"/>
        <w:tblW w:w="10743" w:type="dxa"/>
        <w:tblInd w:w="-34" w:type="dxa"/>
        <w:tblLook w:val="04A0" w:firstRow="1" w:lastRow="0" w:firstColumn="1" w:lastColumn="0" w:noHBand="0" w:noVBand="1"/>
      </w:tblPr>
      <w:tblGrid>
        <w:gridCol w:w="2630"/>
        <w:gridCol w:w="277"/>
        <w:gridCol w:w="3096"/>
        <w:gridCol w:w="1544"/>
        <w:gridCol w:w="277"/>
        <w:gridCol w:w="2919"/>
      </w:tblGrid>
      <w:tr w:rsidR="005E0041" w:rsidRPr="005E0041" w:rsidTr="00091C51">
        <w:tc>
          <w:tcPr>
            <w:tcW w:w="5870" w:type="dxa"/>
            <w:gridSpan w:val="3"/>
            <w:tcBorders>
              <w:bottom w:val="single" w:sz="4" w:space="0" w:color="auto"/>
            </w:tcBorders>
            <w:vAlign w:val="center"/>
          </w:tcPr>
          <w:p w:rsidR="005E0041" w:rsidRPr="005E0041" w:rsidRDefault="005E0041" w:rsidP="005E0041">
            <w:pPr>
              <w:spacing w:after="200" w:line="276" w:lineRule="auto"/>
              <w:rPr>
                <w:b/>
                <w:bCs/>
                <w:lang w:val="id-ID"/>
              </w:rPr>
            </w:pPr>
            <w:r w:rsidRPr="005E0041">
              <w:rPr>
                <w:b/>
                <w:bCs/>
                <w:lang w:val="id-ID"/>
              </w:rPr>
              <w:t>GURU YANG DINILAI (ASESI)</w:t>
            </w:r>
          </w:p>
        </w:tc>
        <w:tc>
          <w:tcPr>
            <w:tcW w:w="4873" w:type="dxa"/>
            <w:gridSpan w:val="3"/>
            <w:tcBorders>
              <w:bottom w:val="single" w:sz="4" w:space="0" w:color="auto"/>
            </w:tcBorders>
            <w:vAlign w:val="center"/>
          </w:tcPr>
          <w:p w:rsidR="005E0041" w:rsidRPr="005E0041" w:rsidRDefault="005E0041" w:rsidP="005E0041">
            <w:pPr>
              <w:spacing w:after="200" w:line="276" w:lineRule="auto"/>
              <w:rPr>
                <w:b/>
                <w:bCs/>
                <w:lang w:val="id-ID"/>
              </w:rPr>
            </w:pPr>
            <w:r w:rsidRPr="005E0041">
              <w:rPr>
                <w:b/>
                <w:bCs/>
                <w:lang w:val="id-ID"/>
              </w:rPr>
              <w:t>PENILAI (ASESOR)</w:t>
            </w:r>
          </w:p>
        </w:tc>
      </w:tr>
      <w:tr w:rsidR="005E0041" w:rsidRPr="005E0041" w:rsidTr="00091C51">
        <w:tc>
          <w:tcPr>
            <w:tcW w:w="2571" w:type="dxa"/>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NAMA</w:t>
            </w:r>
          </w:p>
        </w:tc>
        <w:tc>
          <w:tcPr>
            <w:tcW w:w="275" w:type="dxa"/>
            <w:tcBorders>
              <w:top w:val="single" w:sz="4" w:space="0" w:color="auto"/>
              <w:left w:val="nil"/>
              <w:bottom w:val="single" w:sz="4" w:space="0" w:color="auto"/>
              <w:right w:val="nil"/>
            </w:tcBorders>
          </w:tcPr>
          <w:p w:rsidR="005E0041" w:rsidRPr="005E0041" w:rsidRDefault="005E0041" w:rsidP="005E0041">
            <w:pPr>
              <w:spacing w:after="200" w:line="276" w:lineRule="auto"/>
              <w:rPr>
                <w:b/>
                <w:bCs/>
                <w:lang w:val="id-ID"/>
              </w:rPr>
            </w:pPr>
            <w:r w:rsidRPr="005E0041">
              <w:rPr>
                <w:b/>
                <w:bCs/>
                <w:lang w:val="id-ID"/>
              </w:rPr>
              <w:t>:</w:t>
            </w:r>
          </w:p>
        </w:tc>
        <w:tc>
          <w:tcPr>
            <w:tcW w:w="3024" w:type="dxa"/>
            <w:tcBorders>
              <w:top w:val="single" w:sz="4" w:space="0" w:color="auto"/>
              <w:left w:val="nil"/>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w:t>
            </w:r>
          </w:p>
        </w:tc>
        <w:tc>
          <w:tcPr>
            <w:tcW w:w="1746" w:type="dxa"/>
            <w:vMerge w:val="restart"/>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NAMA</w:t>
            </w:r>
          </w:p>
        </w:tc>
        <w:tc>
          <w:tcPr>
            <w:tcW w:w="275" w:type="dxa"/>
            <w:vMerge w:val="restart"/>
            <w:tcBorders>
              <w:top w:val="single" w:sz="4" w:space="0" w:color="auto"/>
              <w:left w:val="nil"/>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w:t>
            </w:r>
          </w:p>
        </w:tc>
        <w:tc>
          <w:tcPr>
            <w:tcW w:w="2852" w:type="dxa"/>
            <w:vMerge w:val="restart"/>
            <w:tcBorders>
              <w:top w:val="single" w:sz="4" w:space="0" w:color="auto"/>
              <w:left w:val="nil"/>
              <w:bottom w:val="single" w:sz="4" w:space="0" w:color="auto"/>
              <w:right w:val="single" w:sz="4" w:space="0" w:color="auto"/>
            </w:tcBorders>
            <w:vAlign w:val="bottom"/>
          </w:tcPr>
          <w:p w:rsidR="005E0041" w:rsidRPr="00091C51" w:rsidRDefault="005E0041" w:rsidP="005E0041">
            <w:pPr>
              <w:spacing w:after="200" w:line="276" w:lineRule="auto"/>
              <w:rPr>
                <w:b/>
                <w:bCs/>
              </w:rPr>
            </w:pPr>
            <w:r w:rsidRPr="005E0041">
              <w:rPr>
                <w:b/>
                <w:bCs/>
                <w:lang w:val="id-ID"/>
              </w:rPr>
              <w:t>....................</w:t>
            </w:r>
            <w:r w:rsidR="00091C51">
              <w:rPr>
                <w:b/>
                <w:bCs/>
                <w:lang w:val="id-ID"/>
              </w:rPr>
              <w:t>..........................</w:t>
            </w:r>
          </w:p>
        </w:tc>
      </w:tr>
      <w:tr w:rsidR="005E0041" w:rsidRPr="005E0041" w:rsidTr="00091C51">
        <w:tc>
          <w:tcPr>
            <w:tcW w:w="2571" w:type="dxa"/>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JENIS GURU</w:t>
            </w:r>
          </w:p>
        </w:tc>
        <w:tc>
          <w:tcPr>
            <w:tcW w:w="275" w:type="dxa"/>
            <w:tcBorders>
              <w:top w:val="single" w:sz="4" w:space="0" w:color="auto"/>
              <w:left w:val="nil"/>
              <w:bottom w:val="single" w:sz="4" w:space="0" w:color="auto"/>
              <w:right w:val="nil"/>
            </w:tcBorders>
          </w:tcPr>
          <w:p w:rsidR="005E0041" w:rsidRPr="005E0041" w:rsidRDefault="005E0041" w:rsidP="005E0041">
            <w:pPr>
              <w:spacing w:after="200" w:line="276" w:lineRule="auto"/>
              <w:rPr>
                <w:b/>
                <w:bCs/>
                <w:lang w:val="id-ID"/>
              </w:rPr>
            </w:pPr>
            <w:r w:rsidRPr="005E0041">
              <w:rPr>
                <w:b/>
                <w:bCs/>
                <w:lang w:val="id-ID"/>
              </w:rPr>
              <w:t>:</w:t>
            </w:r>
          </w:p>
        </w:tc>
        <w:tc>
          <w:tcPr>
            <w:tcW w:w="3024" w:type="dxa"/>
            <w:tcBorders>
              <w:top w:val="single" w:sz="4" w:space="0" w:color="auto"/>
              <w:left w:val="nil"/>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w:t>
            </w:r>
          </w:p>
        </w:tc>
        <w:tc>
          <w:tcPr>
            <w:tcW w:w="1746" w:type="dxa"/>
            <w:vMerge/>
            <w:tcBorders>
              <w:top w:val="nil"/>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p>
        </w:tc>
        <w:tc>
          <w:tcPr>
            <w:tcW w:w="275" w:type="dxa"/>
            <w:vMerge/>
            <w:tcBorders>
              <w:top w:val="nil"/>
              <w:left w:val="nil"/>
              <w:bottom w:val="single" w:sz="4" w:space="0" w:color="auto"/>
              <w:right w:val="nil"/>
            </w:tcBorders>
            <w:vAlign w:val="bottom"/>
          </w:tcPr>
          <w:p w:rsidR="005E0041" w:rsidRPr="005E0041" w:rsidRDefault="005E0041" w:rsidP="005E0041">
            <w:pPr>
              <w:spacing w:after="200" w:line="276" w:lineRule="auto"/>
              <w:rPr>
                <w:b/>
                <w:bCs/>
                <w:lang w:val="id-ID"/>
              </w:rPr>
            </w:pPr>
          </w:p>
        </w:tc>
        <w:tc>
          <w:tcPr>
            <w:tcW w:w="2852" w:type="dxa"/>
            <w:vMerge/>
            <w:tcBorders>
              <w:top w:val="nil"/>
              <w:left w:val="nil"/>
              <w:bottom w:val="single" w:sz="4" w:space="0" w:color="auto"/>
              <w:right w:val="single" w:sz="4" w:space="0" w:color="auto"/>
            </w:tcBorders>
          </w:tcPr>
          <w:p w:rsidR="005E0041" w:rsidRPr="005E0041" w:rsidRDefault="005E0041" w:rsidP="005E0041">
            <w:pPr>
              <w:spacing w:after="200" w:line="276" w:lineRule="auto"/>
              <w:rPr>
                <w:b/>
                <w:bCs/>
                <w:lang w:val="id-ID"/>
              </w:rPr>
            </w:pPr>
          </w:p>
        </w:tc>
      </w:tr>
      <w:tr w:rsidR="005E0041" w:rsidRPr="005E0041" w:rsidTr="00091C51">
        <w:tc>
          <w:tcPr>
            <w:tcW w:w="2571" w:type="dxa"/>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PANGKAT//JABATAN/GOL</w:t>
            </w:r>
          </w:p>
        </w:tc>
        <w:tc>
          <w:tcPr>
            <w:tcW w:w="275" w:type="dxa"/>
            <w:tcBorders>
              <w:top w:val="single" w:sz="4" w:space="0" w:color="auto"/>
              <w:left w:val="nil"/>
              <w:bottom w:val="single" w:sz="4" w:space="0" w:color="auto"/>
              <w:right w:val="nil"/>
            </w:tcBorders>
          </w:tcPr>
          <w:p w:rsidR="005E0041" w:rsidRPr="005E0041" w:rsidRDefault="005E0041" w:rsidP="005E0041">
            <w:pPr>
              <w:spacing w:after="200" w:line="276" w:lineRule="auto"/>
              <w:rPr>
                <w:b/>
                <w:bCs/>
                <w:lang w:val="id-ID"/>
              </w:rPr>
            </w:pPr>
            <w:r w:rsidRPr="005E0041">
              <w:rPr>
                <w:b/>
                <w:bCs/>
                <w:lang w:val="id-ID"/>
              </w:rPr>
              <w:t>:</w:t>
            </w:r>
          </w:p>
        </w:tc>
        <w:tc>
          <w:tcPr>
            <w:tcW w:w="3024" w:type="dxa"/>
            <w:tcBorders>
              <w:top w:val="single" w:sz="4" w:space="0" w:color="auto"/>
              <w:left w:val="nil"/>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w:t>
            </w:r>
          </w:p>
        </w:tc>
        <w:tc>
          <w:tcPr>
            <w:tcW w:w="1746" w:type="dxa"/>
            <w:vMerge w:val="restart"/>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PANGKAT/ JABATAN/GOL</w:t>
            </w:r>
          </w:p>
        </w:tc>
        <w:tc>
          <w:tcPr>
            <w:tcW w:w="275" w:type="dxa"/>
            <w:vMerge w:val="restart"/>
            <w:tcBorders>
              <w:top w:val="single" w:sz="4" w:space="0" w:color="auto"/>
              <w:left w:val="nil"/>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w:t>
            </w:r>
          </w:p>
        </w:tc>
        <w:tc>
          <w:tcPr>
            <w:tcW w:w="2852" w:type="dxa"/>
            <w:vMerge w:val="restart"/>
            <w:tcBorders>
              <w:top w:val="single" w:sz="4" w:space="0" w:color="auto"/>
              <w:left w:val="nil"/>
              <w:bottom w:val="single" w:sz="4" w:space="0" w:color="auto"/>
              <w:right w:val="single" w:sz="4" w:space="0" w:color="auto"/>
            </w:tcBorders>
            <w:vAlign w:val="bottom"/>
          </w:tcPr>
          <w:p w:rsidR="005E0041" w:rsidRPr="00091C51" w:rsidRDefault="005E0041" w:rsidP="005E0041">
            <w:pPr>
              <w:spacing w:after="200" w:line="276" w:lineRule="auto"/>
              <w:rPr>
                <w:b/>
                <w:bCs/>
              </w:rPr>
            </w:pPr>
            <w:r w:rsidRPr="005E0041">
              <w:rPr>
                <w:b/>
                <w:bCs/>
                <w:lang w:val="id-ID"/>
              </w:rPr>
              <w:t>.....................</w:t>
            </w:r>
            <w:r w:rsidR="00091C51">
              <w:rPr>
                <w:b/>
                <w:bCs/>
                <w:lang w:val="id-ID"/>
              </w:rPr>
              <w:t>.......................</w:t>
            </w:r>
          </w:p>
        </w:tc>
      </w:tr>
      <w:tr w:rsidR="005E0041" w:rsidRPr="005E0041" w:rsidTr="00091C51">
        <w:tc>
          <w:tcPr>
            <w:tcW w:w="2571" w:type="dxa"/>
            <w:tcBorders>
              <w:top w:val="single" w:sz="4" w:space="0" w:color="auto"/>
              <w:left w:val="single" w:sz="4" w:space="0" w:color="auto"/>
              <w:bottom w:val="single" w:sz="4" w:space="0" w:color="auto"/>
              <w:right w:val="nil"/>
            </w:tcBorders>
            <w:vAlign w:val="bottom"/>
          </w:tcPr>
          <w:p w:rsidR="005E0041" w:rsidRPr="005E0041" w:rsidRDefault="005E0041" w:rsidP="005E0041">
            <w:pPr>
              <w:spacing w:after="200" w:line="276" w:lineRule="auto"/>
              <w:rPr>
                <w:b/>
                <w:bCs/>
                <w:lang w:val="id-ID"/>
              </w:rPr>
            </w:pPr>
            <w:r w:rsidRPr="005E0041">
              <w:rPr>
                <w:b/>
                <w:bCs/>
                <w:lang w:val="id-ID"/>
              </w:rPr>
              <w:t>TAHUN PELAJARAN/SMT</w:t>
            </w:r>
          </w:p>
        </w:tc>
        <w:tc>
          <w:tcPr>
            <w:tcW w:w="275" w:type="dxa"/>
            <w:tcBorders>
              <w:top w:val="single" w:sz="4" w:space="0" w:color="auto"/>
              <w:left w:val="nil"/>
              <w:bottom w:val="single" w:sz="4" w:space="0" w:color="auto"/>
              <w:right w:val="nil"/>
            </w:tcBorders>
          </w:tcPr>
          <w:p w:rsidR="005E0041" w:rsidRPr="005E0041" w:rsidRDefault="005E0041" w:rsidP="005E0041">
            <w:pPr>
              <w:spacing w:after="200" w:line="276" w:lineRule="auto"/>
              <w:rPr>
                <w:b/>
                <w:bCs/>
                <w:lang w:val="id-ID"/>
              </w:rPr>
            </w:pPr>
            <w:r w:rsidRPr="005E0041">
              <w:rPr>
                <w:b/>
                <w:bCs/>
                <w:lang w:val="id-ID"/>
              </w:rPr>
              <w:t>:</w:t>
            </w:r>
          </w:p>
        </w:tc>
        <w:tc>
          <w:tcPr>
            <w:tcW w:w="3024" w:type="dxa"/>
            <w:tcBorders>
              <w:top w:val="single" w:sz="4" w:space="0" w:color="auto"/>
              <w:left w:val="nil"/>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w:t>
            </w:r>
            <w:r w:rsidR="00091C51">
              <w:rPr>
                <w:b/>
                <w:bCs/>
                <w:lang w:val="id-ID"/>
              </w:rPr>
              <w:t>...............................</w:t>
            </w:r>
            <w:r w:rsidRPr="005E0041">
              <w:rPr>
                <w:b/>
                <w:bCs/>
                <w:lang w:val="id-ID"/>
              </w:rPr>
              <w:t xml:space="preserve"> / ............</w:t>
            </w:r>
          </w:p>
        </w:tc>
        <w:tc>
          <w:tcPr>
            <w:tcW w:w="1746" w:type="dxa"/>
            <w:vMerge/>
            <w:tcBorders>
              <w:top w:val="nil"/>
              <w:left w:val="single" w:sz="4" w:space="0" w:color="auto"/>
              <w:bottom w:val="single" w:sz="4" w:space="0" w:color="auto"/>
              <w:right w:val="nil"/>
            </w:tcBorders>
          </w:tcPr>
          <w:p w:rsidR="005E0041" w:rsidRPr="005E0041" w:rsidRDefault="005E0041" w:rsidP="005E0041">
            <w:pPr>
              <w:spacing w:after="200" w:line="276" w:lineRule="auto"/>
              <w:rPr>
                <w:b/>
                <w:bCs/>
                <w:lang w:val="id-ID"/>
              </w:rPr>
            </w:pPr>
          </w:p>
        </w:tc>
        <w:tc>
          <w:tcPr>
            <w:tcW w:w="275" w:type="dxa"/>
            <w:vMerge/>
            <w:tcBorders>
              <w:top w:val="nil"/>
              <w:left w:val="nil"/>
              <w:bottom w:val="single" w:sz="4" w:space="0" w:color="auto"/>
              <w:right w:val="nil"/>
            </w:tcBorders>
          </w:tcPr>
          <w:p w:rsidR="005E0041" w:rsidRPr="005E0041" w:rsidRDefault="005E0041" w:rsidP="005E0041">
            <w:pPr>
              <w:spacing w:after="200" w:line="276" w:lineRule="auto"/>
              <w:rPr>
                <w:b/>
                <w:bCs/>
                <w:lang w:val="id-ID"/>
              </w:rPr>
            </w:pPr>
          </w:p>
        </w:tc>
        <w:tc>
          <w:tcPr>
            <w:tcW w:w="2852" w:type="dxa"/>
            <w:vMerge/>
            <w:tcBorders>
              <w:top w:val="single" w:sz="4" w:space="0" w:color="auto"/>
              <w:left w:val="nil"/>
              <w:bottom w:val="single" w:sz="4" w:space="0" w:color="auto"/>
              <w:right w:val="single" w:sz="4" w:space="0" w:color="auto"/>
            </w:tcBorders>
          </w:tcPr>
          <w:p w:rsidR="005E0041" w:rsidRPr="005E0041" w:rsidRDefault="005E0041" w:rsidP="005E0041">
            <w:pPr>
              <w:spacing w:after="200" w:line="276" w:lineRule="auto"/>
              <w:rPr>
                <w:b/>
                <w:bCs/>
                <w:lang w:val="id-ID"/>
              </w:rPr>
            </w:pPr>
          </w:p>
        </w:tc>
      </w:tr>
      <w:tr w:rsidR="005E0041" w:rsidRPr="005E0041" w:rsidTr="00091C51">
        <w:tc>
          <w:tcPr>
            <w:tcW w:w="10743" w:type="dxa"/>
            <w:gridSpan w:val="6"/>
            <w:tcBorders>
              <w:top w:val="single" w:sz="4" w:space="0" w:color="auto"/>
              <w:left w:val="single" w:sz="4" w:space="0" w:color="auto"/>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IDENTITAS SEKOLAH (SATMINKAL)</w:t>
            </w:r>
          </w:p>
        </w:tc>
      </w:tr>
      <w:tr w:rsidR="005E0041" w:rsidRPr="005E0041" w:rsidTr="00091C51">
        <w:tc>
          <w:tcPr>
            <w:tcW w:w="5870" w:type="dxa"/>
            <w:gridSpan w:val="3"/>
            <w:tcBorders>
              <w:top w:val="single" w:sz="4" w:space="0" w:color="auto"/>
              <w:left w:val="single" w:sz="4" w:space="0" w:color="auto"/>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 xml:space="preserve">NAMA SEKOLAH   :               </w:t>
            </w:r>
          </w:p>
        </w:tc>
        <w:tc>
          <w:tcPr>
            <w:tcW w:w="4873" w:type="dxa"/>
            <w:gridSpan w:val="3"/>
            <w:tcBorders>
              <w:top w:val="single" w:sz="4" w:space="0" w:color="auto"/>
              <w:left w:val="single" w:sz="4" w:space="0" w:color="auto"/>
              <w:bottom w:val="single" w:sz="4" w:space="0" w:color="auto"/>
              <w:right w:val="single" w:sz="4" w:space="0" w:color="auto"/>
            </w:tcBorders>
          </w:tcPr>
          <w:p w:rsidR="005E0041" w:rsidRPr="005E0041" w:rsidRDefault="005E0041" w:rsidP="005E0041">
            <w:pPr>
              <w:spacing w:after="200" w:line="276" w:lineRule="auto"/>
              <w:rPr>
                <w:b/>
                <w:bCs/>
                <w:lang w:val="id-ID"/>
              </w:rPr>
            </w:pPr>
            <w:r w:rsidRPr="005E0041">
              <w:rPr>
                <w:b/>
                <w:bCs/>
                <w:lang w:val="id-ID"/>
              </w:rPr>
              <w:t>NSS/NPSN :</w:t>
            </w:r>
          </w:p>
        </w:tc>
      </w:tr>
      <w:tr w:rsidR="005E0041" w:rsidRPr="005E0041" w:rsidTr="00091C51">
        <w:tc>
          <w:tcPr>
            <w:tcW w:w="10743" w:type="dxa"/>
            <w:gridSpan w:val="6"/>
            <w:tcBorders>
              <w:top w:val="single" w:sz="4" w:space="0" w:color="auto"/>
              <w:left w:val="single" w:sz="4" w:space="0" w:color="auto"/>
              <w:bottom w:val="single" w:sz="4" w:space="0" w:color="auto"/>
              <w:right w:val="single" w:sz="4" w:space="0" w:color="auto"/>
            </w:tcBorders>
            <w:vAlign w:val="bottom"/>
          </w:tcPr>
          <w:p w:rsidR="005E0041" w:rsidRPr="005E0041" w:rsidRDefault="005E0041" w:rsidP="005E0041">
            <w:pPr>
              <w:spacing w:after="200" w:line="276" w:lineRule="auto"/>
              <w:rPr>
                <w:b/>
                <w:bCs/>
                <w:lang w:val="id-ID"/>
              </w:rPr>
            </w:pPr>
            <w:r w:rsidRPr="005E0041">
              <w:rPr>
                <w:b/>
                <w:bCs/>
                <w:lang w:val="id-ID"/>
              </w:rPr>
              <w:t>ALAMAT: (Nama Jalan, Kecamatan, Kab/Kota/Provinsi/kode POS/TLP/FAX):</w:t>
            </w:r>
          </w:p>
          <w:p w:rsidR="005E0041" w:rsidRPr="005E0041" w:rsidRDefault="005E0041" w:rsidP="005E0041">
            <w:pPr>
              <w:spacing w:after="200" w:line="276" w:lineRule="auto"/>
              <w:rPr>
                <w:b/>
                <w:bCs/>
                <w:lang w:val="id-ID"/>
              </w:rPr>
            </w:pPr>
          </w:p>
          <w:p w:rsidR="005E0041" w:rsidRPr="005E0041" w:rsidRDefault="005E0041" w:rsidP="005E0041">
            <w:pPr>
              <w:spacing w:after="200" w:line="276" w:lineRule="auto"/>
              <w:rPr>
                <w:b/>
                <w:bCs/>
                <w:lang w:val="id-ID"/>
              </w:rPr>
            </w:pPr>
          </w:p>
        </w:tc>
      </w:tr>
    </w:tbl>
    <w:p w:rsidR="005E0041" w:rsidRPr="005E0041" w:rsidRDefault="005E0041" w:rsidP="005E0041">
      <w:pPr>
        <w:rPr>
          <w:b/>
          <w:lang w:val="id-ID"/>
        </w:rPr>
      </w:pPr>
      <w:r w:rsidRPr="005E0041">
        <w:rPr>
          <w:b/>
          <w:lang w:val="id-ID"/>
        </w:rPr>
        <w:t>Petunjuk pengisian instrumen penilaian Kepribadian dan Sosial Guru Mata Pelajaran/Kelas:</w:t>
      </w:r>
    </w:p>
    <w:p w:rsidR="005E0041" w:rsidRPr="005E0041" w:rsidRDefault="005E0041" w:rsidP="005E0041">
      <w:pPr>
        <w:numPr>
          <w:ilvl w:val="0"/>
          <w:numId w:val="17"/>
        </w:numPr>
        <w:rPr>
          <w:lang w:val="id-ID"/>
        </w:rPr>
      </w:pPr>
      <w:r w:rsidRPr="005E0041">
        <w:rPr>
          <w:lang w:val="id-ID"/>
        </w:rPr>
        <w:t>Lakukan pengamatan pada pelaksanaan pembelajaran dan/atau pemantauan, serta wawancara di luar pelaksanaan pembelajran.</w:t>
      </w:r>
    </w:p>
    <w:p w:rsidR="005E0041" w:rsidRPr="005E0041" w:rsidRDefault="005E0041" w:rsidP="005E0041">
      <w:pPr>
        <w:numPr>
          <w:ilvl w:val="0"/>
          <w:numId w:val="17"/>
        </w:numPr>
        <w:rPr>
          <w:lang w:val="id-ID"/>
        </w:rPr>
      </w:pPr>
      <w:r w:rsidRPr="005E0041">
        <w:rPr>
          <w:lang w:val="id-ID"/>
        </w:rPr>
        <w:t xml:space="preserve"> K</w:t>
      </w:r>
      <w:r w:rsidRPr="005E0041">
        <w:t>ajian/analisis berbagai dokumen dan/atau  catatan pengamatan dan/atau pemantauan yang dapat menggambarkan secara utuh</w:t>
      </w:r>
      <w:r w:rsidRPr="005E0041">
        <w:rPr>
          <w:lang w:val="id-ID"/>
        </w:rPr>
        <w:t xml:space="preserve"> untuk setiap </w:t>
      </w:r>
      <w:r w:rsidRPr="005E0041">
        <w:t>butir penilaia</w:t>
      </w:r>
      <w:r w:rsidRPr="005E0041">
        <w:rPr>
          <w:lang w:val="id-ID"/>
        </w:rPr>
        <w:t>n</w:t>
      </w:r>
    </w:p>
    <w:p w:rsidR="005E0041" w:rsidRPr="005E0041" w:rsidRDefault="005E0041" w:rsidP="005E0041">
      <w:pPr>
        <w:numPr>
          <w:ilvl w:val="0"/>
          <w:numId w:val="17"/>
        </w:numPr>
        <w:rPr>
          <w:lang w:val="id-ID"/>
        </w:rPr>
      </w:pPr>
      <w:r w:rsidRPr="005E0041">
        <w:rPr>
          <w:lang w:val="id-ID"/>
        </w:rPr>
        <w:t>Tentukan/ceklist:</w:t>
      </w:r>
    </w:p>
    <w:p w:rsidR="005E0041" w:rsidRPr="005E0041" w:rsidRDefault="005E0041" w:rsidP="005E0041">
      <w:pPr>
        <w:numPr>
          <w:ilvl w:val="0"/>
          <w:numId w:val="18"/>
        </w:numPr>
        <w:rPr>
          <w:lang w:val="id-ID"/>
        </w:rPr>
      </w:pPr>
      <w:r w:rsidRPr="005E0041">
        <w:rPr>
          <w:lang w:val="id-ID"/>
        </w:rPr>
        <w:t>“ya”, jika terdapat bukti yang mendukung butir penilaian</w:t>
      </w:r>
    </w:p>
    <w:p w:rsidR="005E0041" w:rsidRPr="005E0041" w:rsidRDefault="005E0041" w:rsidP="005E0041">
      <w:pPr>
        <w:numPr>
          <w:ilvl w:val="0"/>
          <w:numId w:val="18"/>
        </w:numPr>
        <w:rPr>
          <w:b/>
          <w:lang w:val="id-ID"/>
        </w:rPr>
      </w:pPr>
      <w:r w:rsidRPr="005E0041">
        <w:rPr>
          <w:lang w:val="id-ID"/>
        </w:rPr>
        <w:t>“tidak”, jika tidak terdapat bukti yang mendukung butir penilaian</w:t>
      </w:r>
    </w:p>
    <w:p w:rsidR="005E0041" w:rsidRPr="005E0041" w:rsidRDefault="005E0041" w:rsidP="005E0041">
      <w:pPr>
        <w:numPr>
          <w:ilvl w:val="0"/>
          <w:numId w:val="17"/>
        </w:numPr>
        <w:rPr>
          <w:b/>
          <w:lang w:val="id-ID"/>
        </w:rPr>
      </w:pPr>
      <w:r w:rsidRPr="005E0041">
        <w:rPr>
          <w:lang w:val="id-ID"/>
        </w:rPr>
        <w:t>Hitung Nilai Kepribadian dan sosial, dengan langkah-langkah sebagai berikut:</w:t>
      </w:r>
    </w:p>
    <w:p w:rsidR="005E0041" w:rsidRPr="005E0041" w:rsidRDefault="005E0041" w:rsidP="005E0041">
      <w:pPr>
        <w:numPr>
          <w:ilvl w:val="0"/>
          <w:numId w:val="19"/>
        </w:numPr>
        <w:rPr>
          <w:lang w:val="id-ID"/>
        </w:rPr>
      </w:pPr>
      <w:r w:rsidRPr="005E0041">
        <w:rPr>
          <w:lang w:val="id-ID"/>
        </w:rPr>
        <w:t>Menentukan skor butir: skor 1 untuk pernyataan “ya”, dan 0 untuk pernyataan “tidak”</w:t>
      </w:r>
    </w:p>
    <w:p w:rsidR="005E0041" w:rsidRPr="005E0041" w:rsidRDefault="005E0041" w:rsidP="005E0041">
      <w:pPr>
        <w:numPr>
          <w:ilvl w:val="0"/>
          <w:numId w:val="19"/>
        </w:numPr>
        <w:rPr>
          <w:lang w:val="id-ID"/>
        </w:rPr>
      </w:pPr>
      <w:r w:rsidRPr="005E0041">
        <w:rPr>
          <w:lang w:val="id-ID"/>
        </w:rPr>
        <w:t>Menghitung skor indikator penilaian dengan formula yang terdapat dalam instrumen.</w:t>
      </w:r>
    </w:p>
    <w:p w:rsidR="005E0041" w:rsidRPr="005E0041" w:rsidRDefault="005E0041" w:rsidP="005E0041">
      <w:pPr>
        <w:numPr>
          <w:ilvl w:val="0"/>
          <w:numId w:val="19"/>
        </w:numPr>
        <w:rPr>
          <w:lang w:val="id-ID"/>
        </w:rPr>
      </w:pPr>
      <w:r w:rsidRPr="005E0041">
        <w:rPr>
          <w:lang w:val="id-ID"/>
        </w:rPr>
        <w:t>Menghitung Nilai dan Kategori Nilai Kepribadian dan Sosial dengan menggunakan formula pada instrumen ini.</w:t>
      </w:r>
    </w:p>
    <w:p w:rsidR="005E0041" w:rsidRDefault="005E0041" w:rsidP="005E0041">
      <w:pPr>
        <w:rPr>
          <w:b/>
        </w:rPr>
      </w:pPr>
    </w:p>
    <w:p w:rsidR="00091C51" w:rsidRDefault="00091C51" w:rsidP="005E0041">
      <w:pPr>
        <w:rPr>
          <w:b/>
        </w:rPr>
      </w:pPr>
    </w:p>
    <w:p w:rsidR="00091C51" w:rsidRPr="00091C51" w:rsidRDefault="00091C51" w:rsidP="005E0041">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18"/>
        <w:gridCol w:w="4145"/>
        <w:gridCol w:w="992"/>
        <w:gridCol w:w="213"/>
        <w:gridCol w:w="743"/>
      </w:tblGrid>
      <w:tr w:rsidR="005E0041" w:rsidRPr="005E0041" w:rsidTr="005E0041">
        <w:tc>
          <w:tcPr>
            <w:tcW w:w="675" w:type="dxa"/>
            <w:vMerge w:val="restart"/>
            <w:vAlign w:val="center"/>
          </w:tcPr>
          <w:p w:rsidR="005E0041" w:rsidRPr="005E0041" w:rsidRDefault="005E0041" w:rsidP="005E0041">
            <w:pPr>
              <w:rPr>
                <w:b/>
                <w:lang w:val="id-ID"/>
              </w:rPr>
            </w:pPr>
            <w:r w:rsidRPr="005E0041">
              <w:rPr>
                <w:b/>
                <w:lang w:val="id-ID"/>
              </w:rPr>
              <w:lastRenderedPageBreak/>
              <w:t>No.</w:t>
            </w:r>
          </w:p>
        </w:tc>
        <w:tc>
          <w:tcPr>
            <w:tcW w:w="2518" w:type="dxa"/>
            <w:vMerge w:val="restart"/>
            <w:vAlign w:val="center"/>
          </w:tcPr>
          <w:p w:rsidR="005E0041" w:rsidRPr="005E0041" w:rsidRDefault="005E0041" w:rsidP="005E0041">
            <w:pPr>
              <w:rPr>
                <w:b/>
                <w:lang w:val="id-ID"/>
              </w:rPr>
            </w:pPr>
            <w:r w:rsidRPr="005E0041">
              <w:rPr>
                <w:b/>
                <w:lang w:val="id-ID"/>
              </w:rPr>
              <w:t>Komponen Penilaian/Indikator Penilaian</w:t>
            </w:r>
          </w:p>
        </w:tc>
        <w:tc>
          <w:tcPr>
            <w:tcW w:w="4145" w:type="dxa"/>
            <w:vMerge w:val="restart"/>
            <w:vAlign w:val="center"/>
          </w:tcPr>
          <w:p w:rsidR="005E0041" w:rsidRPr="005E0041" w:rsidRDefault="005E0041" w:rsidP="005E0041">
            <w:pPr>
              <w:rPr>
                <w:b/>
                <w:lang w:val="id-ID"/>
              </w:rPr>
            </w:pPr>
            <w:r w:rsidRPr="005E0041">
              <w:rPr>
                <w:b/>
                <w:lang w:val="id-ID"/>
              </w:rPr>
              <w:t>Butir Penilaian</w:t>
            </w:r>
          </w:p>
        </w:tc>
        <w:tc>
          <w:tcPr>
            <w:tcW w:w="1948" w:type="dxa"/>
            <w:gridSpan w:val="3"/>
          </w:tcPr>
          <w:p w:rsidR="005E0041" w:rsidRPr="005E0041" w:rsidRDefault="005E0041" w:rsidP="005E0041">
            <w:pPr>
              <w:rPr>
                <w:b/>
                <w:lang w:val="id-ID"/>
              </w:rPr>
            </w:pPr>
            <w:r w:rsidRPr="005E0041">
              <w:rPr>
                <w:b/>
                <w:lang w:val="id-ID"/>
              </w:rPr>
              <w:t>Hasil Penilaian</w:t>
            </w:r>
          </w:p>
        </w:tc>
      </w:tr>
      <w:tr w:rsidR="005E0041" w:rsidRPr="005E0041" w:rsidTr="005E0041">
        <w:tc>
          <w:tcPr>
            <w:tcW w:w="675" w:type="dxa"/>
            <w:vMerge/>
          </w:tcPr>
          <w:p w:rsidR="005E0041" w:rsidRPr="005E0041" w:rsidRDefault="005E0041" w:rsidP="005E0041">
            <w:pPr>
              <w:rPr>
                <w:b/>
                <w:lang w:val="id-ID"/>
              </w:rPr>
            </w:pPr>
          </w:p>
        </w:tc>
        <w:tc>
          <w:tcPr>
            <w:tcW w:w="2518" w:type="dxa"/>
            <w:vMerge/>
          </w:tcPr>
          <w:p w:rsidR="005E0041" w:rsidRPr="005E0041" w:rsidRDefault="005E0041" w:rsidP="005E0041">
            <w:pPr>
              <w:rPr>
                <w:b/>
                <w:lang w:val="id-ID"/>
              </w:rPr>
            </w:pPr>
          </w:p>
        </w:tc>
        <w:tc>
          <w:tcPr>
            <w:tcW w:w="4145" w:type="dxa"/>
            <w:vMerge/>
            <w:vAlign w:val="center"/>
          </w:tcPr>
          <w:p w:rsidR="005E0041" w:rsidRPr="005E0041" w:rsidRDefault="005E0041" w:rsidP="005E0041">
            <w:pPr>
              <w:rPr>
                <w:b/>
                <w:lang w:val="id-ID"/>
              </w:rPr>
            </w:pPr>
          </w:p>
        </w:tc>
        <w:tc>
          <w:tcPr>
            <w:tcW w:w="992" w:type="dxa"/>
            <w:vAlign w:val="center"/>
          </w:tcPr>
          <w:p w:rsidR="005E0041" w:rsidRPr="005E0041" w:rsidRDefault="005E0041" w:rsidP="005E0041">
            <w:pPr>
              <w:rPr>
                <w:b/>
                <w:lang w:val="id-ID"/>
              </w:rPr>
            </w:pPr>
            <w:r w:rsidRPr="005E0041">
              <w:rPr>
                <w:b/>
                <w:lang w:val="id-ID"/>
              </w:rPr>
              <w:t xml:space="preserve">YA </w:t>
            </w:r>
          </w:p>
        </w:tc>
        <w:tc>
          <w:tcPr>
            <w:tcW w:w="956" w:type="dxa"/>
            <w:gridSpan w:val="2"/>
            <w:vAlign w:val="center"/>
          </w:tcPr>
          <w:p w:rsidR="005E0041" w:rsidRPr="005E0041" w:rsidRDefault="005E0041" w:rsidP="005E0041">
            <w:pPr>
              <w:rPr>
                <w:b/>
                <w:lang w:val="id-ID"/>
              </w:rPr>
            </w:pPr>
            <w:r w:rsidRPr="005E0041">
              <w:rPr>
                <w:b/>
                <w:lang w:val="id-ID"/>
              </w:rPr>
              <w:t>TIDAK</w:t>
            </w:r>
          </w:p>
        </w:tc>
      </w:tr>
      <w:tr w:rsidR="005E0041" w:rsidRPr="005E0041" w:rsidTr="005E0041">
        <w:tc>
          <w:tcPr>
            <w:tcW w:w="675" w:type="dxa"/>
          </w:tcPr>
          <w:p w:rsidR="005E0041" w:rsidRPr="005E0041" w:rsidRDefault="005E0041" w:rsidP="005E0041">
            <w:pPr>
              <w:numPr>
                <w:ilvl w:val="0"/>
                <w:numId w:val="16"/>
              </w:numPr>
              <w:rPr>
                <w:b/>
                <w:lang w:val="id-ID"/>
              </w:rPr>
            </w:pPr>
          </w:p>
        </w:tc>
        <w:tc>
          <w:tcPr>
            <w:tcW w:w="8611" w:type="dxa"/>
            <w:gridSpan w:val="5"/>
          </w:tcPr>
          <w:p w:rsidR="005E0041" w:rsidRPr="005E0041" w:rsidRDefault="005E0041" w:rsidP="005E0041">
            <w:pPr>
              <w:rPr>
                <w:b/>
                <w:lang w:val="id-ID"/>
              </w:rPr>
            </w:pPr>
            <w:r w:rsidRPr="005E0041">
              <w:rPr>
                <w:b/>
                <w:lang w:val="id-ID"/>
              </w:rPr>
              <w:t>Dimensi Kepribadian</w:t>
            </w:r>
          </w:p>
        </w:tc>
      </w:tr>
      <w:tr w:rsidR="005E0041" w:rsidRPr="005E0041" w:rsidTr="005E0041">
        <w:tc>
          <w:tcPr>
            <w:tcW w:w="675" w:type="dxa"/>
            <w:vMerge w:val="restart"/>
          </w:tcPr>
          <w:p w:rsidR="005E0041" w:rsidRPr="005E0041" w:rsidRDefault="005E0041" w:rsidP="005E0041">
            <w:pPr>
              <w:rPr>
                <w:lang w:val="id-ID"/>
              </w:rPr>
            </w:pPr>
            <w:r w:rsidRPr="005E0041">
              <w:rPr>
                <w:lang w:val="id-ID"/>
              </w:rPr>
              <w:t>1.</w:t>
            </w:r>
          </w:p>
        </w:tc>
        <w:tc>
          <w:tcPr>
            <w:tcW w:w="2518" w:type="dxa"/>
            <w:vMerge w:val="restart"/>
          </w:tcPr>
          <w:p w:rsidR="005E0041" w:rsidRPr="005E0041" w:rsidRDefault="005E0041" w:rsidP="005E0041">
            <w:pPr>
              <w:rPr>
                <w:b/>
                <w:lang w:val="id-ID"/>
              </w:rPr>
            </w:pPr>
            <w:bookmarkStart w:id="0" w:name="_Toc279482815"/>
            <w:r w:rsidRPr="005E0041">
              <w:rPr>
                <w:b/>
                <w:lang w:val="id-ID"/>
              </w:rPr>
              <w:t>Bertindak sesuai dengan norma agama, hukum, sosial dan</w:t>
            </w:r>
            <w:bookmarkEnd w:id="0"/>
            <w:r w:rsidRPr="005E0041">
              <w:rPr>
                <w:b/>
                <w:lang w:val="id-ID"/>
              </w:rPr>
              <w:t xml:space="preserve"> kebudayaan nasional:</w:t>
            </w:r>
          </w:p>
          <w:p w:rsidR="005E0041" w:rsidRPr="005E0041" w:rsidRDefault="005E0041" w:rsidP="005E0041">
            <w:pPr>
              <w:rPr>
                <w:lang w:val="id-ID"/>
              </w:rPr>
            </w:pPr>
            <w:r w:rsidRPr="005E0041">
              <w:t xml:space="preserve">Guru bertindak sesuai dengan hukum di </w:t>
            </w:r>
            <w:r w:rsidRPr="005E0041">
              <w:rPr>
                <w:lang w:val="id-ID"/>
              </w:rPr>
              <w:t>I</w:t>
            </w:r>
            <w:r w:rsidRPr="005E0041">
              <w:t xml:space="preserve">ndonesia. </w:t>
            </w:r>
            <w:proofErr w:type="gramStart"/>
            <w:r w:rsidRPr="005E0041">
              <w:t xml:space="preserve">Semua </w:t>
            </w:r>
            <w:r w:rsidRPr="005E0041">
              <w:rPr>
                <w:lang w:val="id-ID"/>
              </w:rPr>
              <w:t xml:space="preserve"> </w:t>
            </w:r>
            <w:r w:rsidRPr="005E0041">
              <w:t>egiatan</w:t>
            </w:r>
            <w:proofErr w:type="gramEnd"/>
            <w:r w:rsidRPr="005E0041">
              <w:t xml:space="preserve"> yang dilaksanakan oleh guru mengindikasikan penghargaanya terhadap berbagai keberagaman agama, keyakinan yang dianut, suku, adat istiadat daerah asal, latar </w:t>
            </w:r>
            <w:r w:rsidRPr="005E0041">
              <w:rPr>
                <w:lang w:val="id-ID"/>
              </w:rPr>
              <w:t xml:space="preserve"> </w:t>
            </w:r>
            <w:r w:rsidRPr="005E0041">
              <w:t>elakang sosial ekonomi, dan/atau tampilan fisik.</w:t>
            </w:r>
          </w:p>
        </w:tc>
        <w:tc>
          <w:tcPr>
            <w:tcW w:w="4145" w:type="dxa"/>
            <w:vAlign w:val="center"/>
          </w:tcPr>
          <w:p w:rsidR="005E0041" w:rsidRPr="005E0041" w:rsidRDefault="005E0041" w:rsidP="005E0041">
            <w:pPr>
              <w:numPr>
                <w:ilvl w:val="0"/>
                <w:numId w:val="15"/>
              </w:numPr>
              <w:rPr>
                <w:lang w:val="id-ID"/>
              </w:rPr>
            </w:pPr>
            <w:r w:rsidRPr="005E0041">
              <w:rPr>
                <w:lang w:val="id-ID"/>
              </w:rPr>
              <w:t>Guru menghargai dan mempromosikan prinsip-prinsip Pancasila sebagai dasar ideologi dan etika bagi semua warga Indonesia.</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5"/>
              </w:numPr>
              <w:rPr>
                <w:lang w:val="id-ID"/>
              </w:rPr>
            </w:pPr>
            <w:r w:rsidRPr="005E0041">
              <w:rPr>
                <w:lang w:val="id-ID"/>
              </w:rPr>
              <w:t>Guru mengembangkan kerjasama dan membina kebersamaan dengan teman sejawat tanpa memperhatikan perbedaan yang ada (misalnya: suku, agama, dan gender).</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5"/>
              </w:numPr>
              <w:rPr>
                <w:lang w:val="id-ID"/>
              </w:rPr>
            </w:pPr>
            <w:r w:rsidRPr="005E0041">
              <w:rPr>
                <w:lang w:val="id-ID"/>
              </w:rPr>
              <w:t>Guru saling menghormati dan menghargai teman sejawat sesuai dengan kondisi dan keberadaan masing-masing.</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5"/>
              </w:numPr>
              <w:rPr>
                <w:lang w:val="id-ID"/>
              </w:rPr>
            </w:pPr>
            <w:r w:rsidRPr="005E0041">
              <w:rPr>
                <w:lang w:val="id-ID"/>
              </w:rPr>
              <w:t>Guru memiliki rasa persatuan dan kesatuan sebagai bangsa Indonesia.</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5"/>
              </w:numPr>
              <w:rPr>
                <w:lang w:val="id-ID"/>
              </w:rPr>
            </w:pPr>
            <w:r w:rsidRPr="005E0041">
              <w:rPr>
                <w:lang w:val="id-ID"/>
              </w:rPr>
              <w:t>Guru mempunyai pandangan yang luas tentang keberagaman bangsa Indonesia (misalnya: budaya, suku, agama).</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maksimal (Y)</w:t>
            </w:r>
          </w:p>
        </w:tc>
        <w:tc>
          <w:tcPr>
            <w:tcW w:w="1948" w:type="dxa"/>
            <w:gridSpan w:val="3"/>
            <w:vAlign w:val="center"/>
          </w:tcPr>
          <w:p w:rsidR="005E0041" w:rsidRPr="005E0041" w:rsidRDefault="005E0041" w:rsidP="005E0041">
            <w:pPr>
              <w:rPr>
                <w:lang w:val="id-ID"/>
              </w:rPr>
            </w:pPr>
            <w:r w:rsidRPr="005E0041">
              <w:rPr>
                <w:lang w:val="id-ID"/>
              </w:rPr>
              <w:t>5</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Skor Indikator Kinerja: (X/Y) x 100</w:t>
            </w:r>
          </w:p>
          <w:p w:rsidR="005E0041" w:rsidRPr="005E0041" w:rsidRDefault="005E0041" w:rsidP="005E0041">
            <w:pPr>
              <w:rPr>
                <w:lang w:val="id-ID"/>
              </w:rPr>
            </w:pPr>
            <w:r w:rsidRPr="005E0041">
              <w:rPr>
                <w:lang w:val="id-ID"/>
              </w:rPr>
              <w:t>Konversi Persentase Indikator Kinerja ke dalam Skala 0-1-2-3-4)</w:t>
            </w:r>
          </w:p>
          <w:p w:rsidR="005E0041" w:rsidRPr="005E0041" w:rsidRDefault="005E0041" w:rsidP="005E0041">
            <w:pPr>
              <w:rPr>
                <w:lang w:val="id-ID"/>
              </w:rPr>
            </w:pPr>
            <w:r w:rsidRPr="005E0041">
              <w:rPr>
                <w:lang w:val="id-ID"/>
              </w:rPr>
              <w:t xml:space="preserve">     (0% &lt; X ≤ 25% = 1; 25% &lt; X ≤ 50% = 2; </w:t>
            </w:r>
          </w:p>
          <w:p w:rsidR="005E0041" w:rsidRPr="005E0041" w:rsidRDefault="005E0041" w:rsidP="005E0041">
            <w:pPr>
              <w:rPr>
                <w:lang w:val="id-ID"/>
              </w:rPr>
            </w:pPr>
            <w:r w:rsidRPr="005E0041">
              <w:rPr>
                <w:lang w:val="id-ID"/>
              </w:rPr>
              <w:t>50% &lt; X ≤ 75% = 3; 75% &lt; X ≤ 100% = 4)</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val="restart"/>
          </w:tcPr>
          <w:p w:rsidR="005E0041" w:rsidRPr="005E0041" w:rsidRDefault="005E0041" w:rsidP="005E0041">
            <w:pPr>
              <w:rPr>
                <w:lang w:val="id-ID"/>
              </w:rPr>
            </w:pPr>
            <w:r w:rsidRPr="005E0041">
              <w:rPr>
                <w:lang w:val="id-ID"/>
              </w:rPr>
              <w:t>2.</w:t>
            </w:r>
          </w:p>
        </w:tc>
        <w:tc>
          <w:tcPr>
            <w:tcW w:w="2518" w:type="dxa"/>
            <w:vMerge w:val="restart"/>
          </w:tcPr>
          <w:p w:rsidR="005E0041" w:rsidRPr="005E0041" w:rsidRDefault="005E0041" w:rsidP="005E0041">
            <w:pPr>
              <w:rPr>
                <w:b/>
                <w:lang w:val="id-ID"/>
              </w:rPr>
            </w:pPr>
            <w:r w:rsidRPr="005E0041">
              <w:rPr>
                <w:b/>
                <w:lang w:val="id-ID"/>
              </w:rPr>
              <w:t>Menunjukkan pribadi yang dewasa dan teladan:</w:t>
            </w:r>
          </w:p>
          <w:p w:rsidR="005E0041" w:rsidRPr="005E0041" w:rsidRDefault="005E0041" w:rsidP="005E0041">
            <w:pPr>
              <w:rPr>
                <w:lang w:val="id-ID"/>
              </w:rPr>
            </w:pPr>
            <w:r w:rsidRPr="005E0041">
              <w:t xml:space="preserve">Guru menampilkan diri sebagai teladan bagi </w:t>
            </w:r>
            <w:r w:rsidRPr="005E0041">
              <w:lastRenderedPageBreak/>
              <w:t xml:space="preserve">peserta didik dan </w:t>
            </w:r>
            <w:r w:rsidRPr="005E0041">
              <w:rPr>
                <w:lang w:val="id-ID"/>
              </w:rPr>
              <w:t>m</w:t>
            </w:r>
            <w:r w:rsidRPr="005E0041">
              <w:t>asyarakat. Guru dihormati oleh peserta didiknya dan oleh anggota masyarakat sekitarnya, termasuk orang tua siswa.</w:t>
            </w:r>
          </w:p>
          <w:p w:rsidR="005E0041" w:rsidRPr="005E0041" w:rsidRDefault="005E0041" w:rsidP="005E0041">
            <w:pPr>
              <w:rPr>
                <w:lang w:val="id-ID"/>
              </w:rPr>
            </w:pPr>
          </w:p>
        </w:tc>
        <w:tc>
          <w:tcPr>
            <w:tcW w:w="4145" w:type="dxa"/>
            <w:vAlign w:val="center"/>
          </w:tcPr>
          <w:p w:rsidR="005E0041" w:rsidRPr="005E0041" w:rsidRDefault="005E0041" w:rsidP="005E0041">
            <w:pPr>
              <w:numPr>
                <w:ilvl w:val="0"/>
                <w:numId w:val="14"/>
              </w:numPr>
              <w:rPr>
                <w:lang w:val="id-ID"/>
              </w:rPr>
            </w:pPr>
            <w:r w:rsidRPr="005E0041">
              <w:rPr>
                <w:lang w:val="id-ID"/>
              </w:rPr>
              <w:lastRenderedPageBreak/>
              <w:t>Guru bertingkah laku sopan dalam berbicara, berpenampilan, dan berbuat terhadap semua peserta didik, orang tua, dan teman sejawat.</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4"/>
              </w:numPr>
              <w:rPr>
                <w:lang w:val="id-ID"/>
              </w:rPr>
            </w:pPr>
            <w:r w:rsidRPr="005E0041">
              <w:rPr>
                <w:lang w:val="id-ID"/>
              </w:rPr>
              <w:t>Guru mau membagi pengalamannya dengan teman sejawat, termasuk mengundang mereka untuk mengobservasi cara mengajarnya dan memberikan masukan.</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4"/>
              </w:numPr>
              <w:rPr>
                <w:lang w:val="id-ID"/>
              </w:rPr>
            </w:pPr>
            <w:r w:rsidRPr="005E0041">
              <w:rPr>
                <w:lang w:val="id-ID"/>
              </w:rPr>
              <w:t>Guru mampu mengelola pembelajaran yang membuktikan bahwa guru dihormati oleh peserta didik, sehingga semua peserta didik selalu memperhatikan guru dan berpartisipasi aktif dalam proses pembelajaran.</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4"/>
              </w:numPr>
              <w:rPr>
                <w:lang w:val="id-ID"/>
              </w:rPr>
            </w:pPr>
            <w:r w:rsidRPr="005E0041">
              <w:rPr>
                <w:lang w:val="id-ID"/>
              </w:rPr>
              <w:t>Guru bersikap dewasa dalam menerima masukan dari peserta didik dan memberikan kesempatan kepada peserta didik untuk berpartisipasi dalam proses pembelajaran.</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4"/>
              </w:numPr>
              <w:rPr>
                <w:lang w:val="id-ID"/>
              </w:rPr>
            </w:pPr>
            <w:r w:rsidRPr="005E0041">
              <w:rPr>
                <w:lang w:val="id-ID"/>
              </w:rPr>
              <w:t>Guru berperilaku baik untuk mencitrakan nama baik sekolah.</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maksimal (Y)</w:t>
            </w:r>
          </w:p>
        </w:tc>
        <w:tc>
          <w:tcPr>
            <w:tcW w:w="1948" w:type="dxa"/>
            <w:gridSpan w:val="3"/>
            <w:vAlign w:val="center"/>
          </w:tcPr>
          <w:p w:rsidR="005E0041" w:rsidRPr="005E0041" w:rsidRDefault="005E0041" w:rsidP="005E0041">
            <w:pPr>
              <w:rPr>
                <w:lang w:val="id-ID"/>
              </w:rPr>
            </w:pPr>
            <w:r w:rsidRPr="005E0041">
              <w:rPr>
                <w:lang w:val="id-ID"/>
              </w:rPr>
              <w:t>5</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Skor Indikator Kinerja: (X/Y) x 100</w:t>
            </w:r>
          </w:p>
          <w:p w:rsidR="005E0041" w:rsidRPr="005E0041" w:rsidRDefault="005E0041" w:rsidP="005E0041">
            <w:pPr>
              <w:rPr>
                <w:lang w:val="id-ID"/>
              </w:rPr>
            </w:pPr>
            <w:r w:rsidRPr="005E0041">
              <w:rPr>
                <w:lang w:val="id-ID"/>
              </w:rPr>
              <w:t>Konversi Persentase Indikator Kinerja ke dalam Skala 0-1-2-3-4)</w:t>
            </w:r>
          </w:p>
          <w:p w:rsidR="005E0041" w:rsidRPr="005E0041" w:rsidRDefault="005E0041" w:rsidP="005E0041">
            <w:pPr>
              <w:rPr>
                <w:lang w:val="id-ID"/>
              </w:rPr>
            </w:pPr>
            <w:r w:rsidRPr="005E0041">
              <w:rPr>
                <w:lang w:val="id-ID"/>
              </w:rPr>
              <w:t xml:space="preserve">     (0% &lt; X ≤ 25% = 1; 25% &lt; X ≤ 50% = 2; </w:t>
            </w:r>
          </w:p>
          <w:p w:rsidR="005E0041" w:rsidRPr="005E0041" w:rsidRDefault="005E0041" w:rsidP="005E0041">
            <w:pPr>
              <w:rPr>
                <w:lang w:val="id-ID"/>
              </w:rPr>
            </w:pPr>
            <w:r w:rsidRPr="005E0041">
              <w:rPr>
                <w:lang w:val="id-ID"/>
              </w:rPr>
              <w:t>50% &lt; X ≤ 75% = 3; 75% &lt; X ≤ 100% = 4)</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val="restart"/>
          </w:tcPr>
          <w:p w:rsidR="005E0041" w:rsidRPr="005E0041" w:rsidRDefault="005E0041" w:rsidP="005E0041">
            <w:pPr>
              <w:rPr>
                <w:lang w:val="id-ID"/>
              </w:rPr>
            </w:pPr>
            <w:r w:rsidRPr="005E0041">
              <w:rPr>
                <w:lang w:val="id-ID"/>
              </w:rPr>
              <w:t>3.</w:t>
            </w:r>
          </w:p>
        </w:tc>
        <w:tc>
          <w:tcPr>
            <w:tcW w:w="2518" w:type="dxa"/>
            <w:vMerge w:val="restart"/>
          </w:tcPr>
          <w:p w:rsidR="005E0041" w:rsidRPr="005E0041" w:rsidRDefault="005E0041" w:rsidP="005E0041">
            <w:pPr>
              <w:rPr>
                <w:lang w:val="id-ID"/>
              </w:rPr>
            </w:pPr>
            <w:r w:rsidRPr="005E0041">
              <w:rPr>
                <w:lang w:val="id-ID"/>
              </w:rPr>
              <w:t>Etos kerja, tanggung jawab yang tinggi, dan rasa bangga menjadi guru:</w:t>
            </w:r>
          </w:p>
          <w:p w:rsidR="005E0041" w:rsidRPr="005E0041" w:rsidRDefault="005E0041" w:rsidP="005E0041">
            <w:pPr>
              <w:rPr>
                <w:lang w:val="id-ID"/>
              </w:rPr>
            </w:pPr>
            <w:r w:rsidRPr="005E0041">
              <w:t xml:space="preserve">Guru berperilaku sesuai dengan kode etik profesi guru. Guru melaksanakan tugasnya sesuai dengan harapan kepala sekolah/madrasah dan </w:t>
            </w:r>
            <w:r w:rsidRPr="005E0041">
              <w:lastRenderedPageBreak/>
              <w:t>komite sekolah/madrasah. Semua kegiatan guru memperhatikan kebutuhan peserta didik, teman sekerja, dan tujuan sekolah.</w:t>
            </w:r>
            <w:r w:rsidRPr="005E0041">
              <w:rPr>
                <w:lang w:val="id-ID"/>
              </w:rPr>
              <w:t xml:space="preserve">                                               </w:t>
            </w:r>
          </w:p>
        </w:tc>
        <w:tc>
          <w:tcPr>
            <w:tcW w:w="4145" w:type="dxa"/>
            <w:vAlign w:val="center"/>
          </w:tcPr>
          <w:p w:rsidR="005E0041" w:rsidRPr="005E0041" w:rsidRDefault="005E0041" w:rsidP="005E0041">
            <w:pPr>
              <w:numPr>
                <w:ilvl w:val="0"/>
                <w:numId w:val="13"/>
              </w:numPr>
              <w:rPr>
                <w:lang w:val="id-ID"/>
              </w:rPr>
            </w:pPr>
            <w:r w:rsidRPr="005E0041">
              <w:rPr>
                <w:lang w:val="id-ID"/>
              </w:rPr>
              <w:lastRenderedPageBreak/>
              <w:t>Guru mengawali dan mengakhiri pembelajaran dengan tepat waktu.</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Jika guru harus meninggalkan kelas, guru mengaktifkan siswa dengan melakukan hal-hal produktif terkait dengan mata pelajaran, dan meminta guru piket atau guru lain untuk mengawasi kelas.</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 xml:space="preserve">Guru memenuhi jam mengajar dan dapat melakukan semua kegiatan </w:t>
            </w:r>
            <w:r w:rsidRPr="005E0041">
              <w:rPr>
                <w:lang w:val="id-ID"/>
              </w:rPr>
              <w:lastRenderedPageBreak/>
              <w:t>lain di luar jam mengajar berdasarkan ijin dan persetujuan pengelola sekolah.</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Guru meminta ijin dan memberitahu lebih awal, dengan memberikan alasan dan bukti yang sah jika tidak menghadiri kegiatan yang telah direncanakan, termasuk proses pembelajaran di kelas.</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Guru menyelesaikan semua tugas administratif dan non-pembelajaran dengan tepat waktu sesuai standar yang ditetapkan.</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Guru memanfaatkan waktu luang selain mengajar untuk kegiatan yang produktif terkait dengan tugasnya.</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Guru memberikan kontribusi terhadap pengembangan sekolah dan mempunyai prestasi yang berdampak positif terhadap nama baik sekolah.</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3"/>
              </w:numPr>
              <w:rPr>
                <w:lang w:val="id-ID"/>
              </w:rPr>
            </w:pPr>
            <w:r w:rsidRPr="005E0041">
              <w:rPr>
                <w:lang w:val="id-ID"/>
              </w:rPr>
              <w:t>Guru merasa bangga dengan profesinya sebagai guru.</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maksimal (Y)</w:t>
            </w:r>
          </w:p>
        </w:tc>
        <w:tc>
          <w:tcPr>
            <w:tcW w:w="1948" w:type="dxa"/>
            <w:gridSpan w:val="3"/>
            <w:vAlign w:val="center"/>
          </w:tcPr>
          <w:p w:rsidR="005E0041" w:rsidRPr="005E0041" w:rsidRDefault="005E0041" w:rsidP="005E0041">
            <w:pPr>
              <w:rPr>
                <w:lang w:val="id-ID"/>
              </w:rPr>
            </w:pPr>
            <w:r w:rsidRPr="005E0041">
              <w:rPr>
                <w:lang w:val="id-ID"/>
              </w:rPr>
              <w:t>8</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Skor Indikator Kinerja: (X/Y) x 100</w:t>
            </w:r>
          </w:p>
          <w:p w:rsidR="005E0041" w:rsidRPr="005E0041" w:rsidRDefault="005E0041" w:rsidP="005E0041">
            <w:pPr>
              <w:rPr>
                <w:lang w:val="id-ID"/>
              </w:rPr>
            </w:pPr>
            <w:r w:rsidRPr="005E0041">
              <w:rPr>
                <w:lang w:val="id-ID"/>
              </w:rPr>
              <w:t>Konversi Persentase Indikator Kinerja ke dalam Skala 0-1-2-3-4)</w:t>
            </w:r>
          </w:p>
          <w:p w:rsidR="005E0041" w:rsidRPr="005E0041" w:rsidRDefault="005E0041" w:rsidP="005E0041">
            <w:pPr>
              <w:rPr>
                <w:lang w:val="id-ID"/>
              </w:rPr>
            </w:pPr>
            <w:r w:rsidRPr="005E0041">
              <w:rPr>
                <w:lang w:val="id-ID"/>
              </w:rPr>
              <w:t xml:space="preserve">     (0% &lt; X ≤ 25% = 1; 25% &lt; X ≤ 50% = 2; </w:t>
            </w:r>
          </w:p>
          <w:p w:rsidR="005E0041" w:rsidRPr="005E0041" w:rsidRDefault="005E0041" w:rsidP="005E0041">
            <w:pPr>
              <w:rPr>
                <w:lang w:val="id-ID"/>
              </w:rPr>
            </w:pPr>
            <w:r w:rsidRPr="005E0041">
              <w:rPr>
                <w:lang w:val="id-ID"/>
              </w:rPr>
              <w:t>50% &lt; X ≤ 75% = 3; 75% &lt; X ≤ 100% = 4)</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tcPr>
          <w:p w:rsidR="005E0041" w:rsidRPr="005E0041" w:rsidRDefault="005E0041" w:rsidP="005E0041">
            <w:pPr>
              <w:rPr>
                <w:b/>
                <w:lang w:val="id-ID"/>
              </w:rPr>
            </w:pPr>
            <w:r w:rsidRPr="005E0041">
              <w:rPr>
                <w:b/>
                <w:lang w:val="id-ID"/>
              </w:rPr>
              <w:t>B.</w:t>
            </w:r>
          </w:p>
        </w:tc>
        <w:tc>
          <w:tcPr>
            <w:tcW w:w="8611" w:type="dxa"/>
            <w:gridSpan w:val="5"/>
          </w:tcPr>
          <w:p w:rsidR="005E0041" w:rsidRPr="005E0041" w:rsidRDefault="005E0041" w:rsidP="005E0041">
            <w:pPr>
              <w:rPr>
                <w:b/>
                <w:lang w:val="id-ID"/>
              </w:rPr>
            </w:pPr>
            <w:r w:rsidRPr="005E0041">
              <w:rPr>
                <w:b/>
                <w:lang w:val="id-ID"/>
              </w:rPr>
              <w:t>Dimensi Kompetensi Sosial</w:t>
            </w:r>
          </w:p>
        </w:tc>
      </w:tr>
      <w:tr w:rsidR="005E0041" w:rsidRPr="005E0041" w:rsidTr="005E0041">
        <w:tc>
          <w:tcPr>
            <w:tcW w:w="675" w:type="dxa"/>
            <w:vMerge w:val="restart"/>
          </w:tcPr>
          <w:p w:rsidR="005E0041" w:rsidRPr="005E0041" w:rsidRDefault="005E0041" w:rsidP="005E0041">
            <w:pPr>
              <w:rPr>
                <w:lang w:val="id-ID"/>
              </w:rPr>
            </w:pPr>
            <w:r w:rsidRPr="005E0041">
              <w:rPr>
                <w:lang w:val="id-ID"/>
              </w:rPr>
              <w:t>4.</w:t>
            </w:r>
          </w:p>
        </w:tc>
        <w:tc>
          <w:tcPr>
            <w:tcW w:w="2518" w:type="dxa"/>
            <w:vMerge w:val="restart"/>
          </w:tcPr>
          <w:p w:rsidR="005E0041" w:rsidRPr="005E0041" w:rsidRDefault="005E0041" w:rsidP="005E0041">
            <w:pPr>
              <w:rPr>
                <w:b/>
                <w:lang w:val="id-ID"/>
              </w:rPr>
            </w:pPr>
            <w:r w:rsidRPr="005E0041">
              <w:rPr>
                <w:b/>
                <w:lang w:val="id-ID"/>
              </w:rPr>
              <w:t>Bersikap inklusif, bertindak objektif, serta tidak   diskriminatif:</w:t>
            </w:r>
          </w:p>
          <w:p w:rsidR="005E0041" w:rsidRPr="005E0041" w:rsidRDefault="005E0041" w:rsidP="005E0041">
            <w:pPr>
              <w:rPr>
                <w:lang w:val="id-ID"/>
              </w:rPr>
            </w:pPr>
            <w:r w:rsidRPr="005E0041">
              <w:t xml:space="preserve">Guru menghargai peserta </w:t>
            </w:r>
            <w:r w:rsidRPr="005E0041">
              <w:lastRenderedPageBreak/>
              <w:t>didik, orang tua peserta didik dan teman sejawat. Guru bertindak inklusif, serta tidak diskriminatif terhadap peserta didik, teman sejawat, dan masyarakat sekitar. Guru menerapkan metode pembelajaran yang memfasilitasi pembelajaran semua peserta didik</w:t>
            </w:r>
            <w:r w:rsidRPr="005E0041">
              <w:rPr>
                <w:lang w:val="id-ID"/>
              </w:rPr>
              <w:t xml:space="preserve">    </w:t>
            </w:r>
            <w:bookmarkStart w:id="1" w:name="_Toc279482822"/>
            <w:r w:rsidRPr="005E0041">
              <w:rPr>
                <w:lang w:val="id-ID"/>
              </w:rPr>
              <w:t xml:space="preserve">                        </w:t>
            </w:r>
            <w:bookmarkEnd w:id="1"/>
          </w:p>
        </w:tc>
        <w:tc>
          <w:tcPr>
            <w:tcW w:w="4145" w:type="dxa"/>
            <w:vAlign w:val="center"/>
          </w:tcPr>
          <w:p w:rsidR="005E0041" w:rsidRPr="005E0041" w:rsidRDefault="005E0041" w:rsidP="005E0041">
            <w:pPr>
              <w:numPr>
                <w:ilvl w:val="0"/>
                <w:numId w:val="12"/>
              </w:numPr>
              <w:rPr>
                <w:lang w:val="id-ID"/>
              </w:rPr>
            </w:pPr>
            <w:r w:rsidRPr="005E0041">
              <w:rPr>
                <w:lang w:val="id-ID"/>
              </w:rPr>
              <w:lastRenderedPageBreak/>
              <w:t xml:space="preserve">Guru memperlakukan semua peserta didik secara adil, memberikan perhatian dan bantuan sesuai kebutuhan masing-masing, tanpa memperdulikan </w:t>
            </w:r>
            <w:r w:rsidRPr="005E0041">
              <w:rPr>
                <w:lang w:val="id-ID"/>
              </w:rPr>
              <w:lastRenderedPageBreak/>
              <w:t>faktor personal.</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2"/>
              </w:numPr>
              <w:rPr>
                <w:lang w:val="id-ID"/>
              </w:rPr>
            </w:pPr>
            <w:r w:rsidRPr="005E0041">
              <w:rPr>
                <w:lang w:val="id-ID"/>
              </w:rPr>
              <w:t>Guru menjaga hubungan baik dan peduli dengan teman sejawat (bersifat inklusif), serta berkontribusi positif terhadap semua diskusi formal dan informal terkait dengan pekerjaannya.</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2"/>
              </w:numPr>
              <w:rPr>
                <w:lang w:val="id-ID"/>
              </w:rPr>
            </w:pPr>
            <w:r w:rsidRPr="005E0041">
              <w:rPr>
                <w:lang w:val="id-ID"/>
              </w:rPr>
              <w:t>Guru sering berinteraksi dengan peserta didik dan tidak membatasi perhatiannya hanya pada kelompok tertentu (misalnya: peserta didik yang pandai, kaya, berasal dari daerah yang sama dengan guru).</w:t>
            </w:r>
          </w:p>
        </w:tc>
        <w:tc>
          <w:tcPr>
            <w:tcW w:w="992" w:type="dxa"/>
            <w:vAlign w:val="center"/>
          </w:tcPr>
          <w:p w:rsidR="005E0041" w:rsidRPr="005E0041" w:rsidRDefault="005E0041" w:rsidP="005E0041">
            <w:pPr>
              <w:rPr>
                <w:lang w:val="id-ID"/>
              </w:rPr>
            </w:pPr>
          </w:p>
        </w:tc>
        <w:tc>
          <w:tcPr>
            <w:tcW w:w="956" w:type="dxa"/>
            <w:gridSpan w:val="2"/>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maksimal (Y)</w:t>
            </w:r>
          </w:p>
        </w:tc>
        <w:tc>
          <w:tcPr>
            <w:tcW w:w="1948" w:type="dxa"/>
            <w:gridSpan w:val="3"/>
            <w:vAlign w:val="center"/>
          </w:tcPr>
          <w:p w:rsidR="005E0041" w:rsidRPr="005E0041" w:rsidRDefault="005E0041" w:rsidP="005E0041">
            <w:pPr>
              <w:rPr>
                <w:lang w:val="id-ID"/>
              </w:rPr>
            </w:pPr>
            <w:r w:rsidRPr="005E0041">
              <w:rPr>
                <w:lang w:val="id-ID"/>
              </w:rPr>
              <w:t>3</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Skor Indikator Kinerja: (X/Y) x 100</w:t>
            </w:r>
          </w:p>
          <w:p w:rsidR="005E0041" w:rsidRPr="005E0041" w:rsidRDefault="005E0041" w:rsidP="005E0041">
            <w:pPr>
              <w:rPr>
                <w:lang w:val="id-ID"/>
              </w:rPr>
            </w:pPr>
            <w:r w:rsidRPr="005E0041">
              <w:rPr>
                <w:lang w:val="id-ID"/>
              </w:rPr>
              <w:t>Konversi Persentase Indikator Kinerja ke dalam Skala 0-1-2-3-4)</w:t>
            </w:r>
          </w:p>
          <w:p w:rsidR="005E0041" w:rsidRPr="005E0041" w:rsidRDefault="005E0041" w:rsidP="005E0041">
            <w:pPr>
              <w:rPr>
                <w:lang w:val="id-ID"/>
              </w:rPr>
            </w:pPr>
            <w:r w:rsidRPr="005E0041">
              <w:rPr>
                <w:lang w:val="id-ID"/>
              </w:rPr>
              <w:t xml:space="preserve">     (0% &lt; X ≤ 25% = 1; 25% &lt; X ≤ 50% = 2; </w:t>
            </w:r>
          </w:p>
          <w:p w:rsidR="005E0041" w:rsidRPr="005E0041" w:rsidRDefault="005E0041" w:rsidP="005E0041">
            <w:pPr>
              <w:rPr>
                <w:lang w:val="id-ID"/>
              </w:rPr>
            </w:pPr>
            <w:r w:rsidRPr="005E0041">
              <w:rPr>
                <w:lang w:val="id-ID"/>
              </w:rPr>
              <w:t>50% &lt; X ≤ 75% = 3; 75% &lt; X ≤ 100% = 4)</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val="restart"/>
          </w:tcPr>
          <w:p w:rsidR="005E0041" w:rsidRPr="005E0041" w:rsidRDefault="005E0041" w:rsidP="005E0041">
            <w:pPr>
              <w:rPr>
                <w:lang w:val="id-ID"/>
              </w:rPr>
            </w:pPr>
            <w:r w:rsidRPr="005E0041">
              <w:rPr>
                <w:lang w:val="id-ID"/>
              </w:rPr>
              <w:t>5.</w:t>
            </w:r>
          </w:p>
        </w:tc>
        <w:tc>
          <w:tcPr>
            <w:tcW w:w="2518" w:type="dxa"/>
            <w:vMerge w:val="restart"/>
          </w:tcPr>
          <w:p w:rsidR="005E0041" w:rsidRPr="005E0041" w:rsidRDefault="005E0041" w:rsidP="005E0041">
            <w:pPr>
              <w:rPr>
                <w:b/>
                <w:lang w:val="id-ID"/>
              </w:rPr>
            </w:pPr>
            <w:r w:rsidRPr="005E0041">
              <w:rPr>
                <w:b/>
                <w:lang w:val="id-ID"/>
              </w:rPr>
              <w:t>Komunikasi dengan sesama guru, tenaga pendidikan, orang tua peserta didik, dan masyarakat:</w:t>
            </w:r>
          </w:p>
          <w:p w:rsidR="005E0041" w:rsidRPr="005E0041" w:rsidRDefault="005E0041" w:rsidP="005E0041">
            <w:pPr>
              <w:rPr>
                <w:lang w:val="id-ID"/>
              </w:rPr>
            </w:pPr>
            <w:r w:rsidRPr="005E0041">
              <w:t xml:space="preserve">Guru berkomunikasi secara efektif baik lisan maupun tulisan dengan orang tua peserta didik dan masyarakat. Guru menyediakan informasi resmi (baik lisan maupun tulisan) kepada orang tua peserta didik tentang program pembelajaran dan kemajuan peserta didik (sekurang-kurangnya dua kali dalam </w:t>
            </w:r>
            <w:r w:rsidRPr="005E0041">
              <w:lastRenderedPageBreak/>
              <w:t>setahun). Guru berpartisipasi dalam kegiatan kerjasama antara sekolah dan masyarakat dan berkomunikasi dengan komunitas profesi dan berpartisipasi dalam kegiatan yang relevan.</w:t>
            </w:r>
          </w:p>
        </w:tc>
        <w:tc>
          <w:tcPr>
            <w:tcW w:w="4145" w:type="dxa"/>
            <w:vAlign w:val="center"/>
          </w:tcPr>
          <w:p w:rsidR="005E0041" w:rsidRPr="005E0041" w:rsidRDefault="005E0041" w:rsidP="005E0041">
            <w:pPr>
              <w:numPr>
                <w:ilvl w:val="0"/>
                <w:numId w:val="11"/>
              </w:numPr>
              <w:rPr>
                <w:lang w:val="id-ID"/>
              </w:rPr>
            </w:pPr>
            <w:r w:rsidRPr="005E0041">
              <w:rPr>
                <w:lang w:val="id-ID"/>
              </w:rPr>
              <w:lastRenderedPageBreak/>
              <w:t>Guru menyampaikan informasi tentang kemajuan, kesulitan, dan potensi peserta didik kepada orang tuanya, baik dalam pertemuan formal maupun tidak formal antara guru dan orang tua, teman sejawat, dan dapat menunjukkan buktinya.</w:t>
            </w:r>
          </w:p>
        </w:tc>
        <w:tc>
          <w:tcPr>
            <w:tcW w:w="1205" w:type="dxa"/>
            <w:gridSpan w:val="2"/>
            <w:vAlign w:val="center"/>
          </w:tcPr>
          <w:p w:rsidR="005E0041" w:rsidRPr="005E0041" w:rsidRDefault="005E0041" w:rsidP="005E0041">
            <w:pPr>
              <w:rPr>
                <w:lang w:val="id-ID"/>
              </w:rPr>
            </w:pPr>
          </w:p>
        </w:tc>
        <w:tc>
          <w:tcPr>
            <w:tcW w:w="743" w:type="dxa"/>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1"/>
              </w:numPr>
              <w:rPr>
                <w:lang w:val="id-ID"/>
              </w:rPr>
            </w:pPr>
            <w:r w:rsidRPr="005E0041">
              <w:rPr>
                <w:lang w:val="id-ID"/>
              </w:rPr>
              <w:t>Guru ikut berperan aktif dalam kegiatan di luar pembelajaran yang diselenggarakan oleh sekolah dan masyarakat dan dapat memberikan bukti keikutsertaannya.</w:t>
            </w:r>
          </w:p>
        </w:tc>
        <w:tc>
          <w:tcPr>
            <w:tcW w:w="1205" w:type="dxa"/>
            <w:gridSpan w:val="2"/>
            <w:vAlign w:val="center"/>
          </w:tcPr>
          <w:p w:rsidR="005E0041" w:rsidRPr="005E0041" w:rsidRDefault="005E0041" w:rsidP="005E0041">
            <w:pPr>
              <w:rPr>
                <w:lang w:val="id-ID"/>
              </w:rPr>
            </w:pPr>
          </w:p>
        </w:tc>
        <w:tc>
          <w:tcPr>
            <w:tcW w:w="743" w:type="dxa"/>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numPr>
                <w:ilvl w:val="0"/>
                <w:numId w:val="11"/>
              </w:numPr>
              <w:rPr>
                <w:lang w:val="id-ID"/>
              </w:rPr>
            </w:pPr>
            <w:r w:rsidRPr="005E0041">
              <w:rPr>
                <w:lang w:val="id-ID"/>
              </w:rPr>
              <w:t>Guru memperhatikan sekolah sebagai bagian dari masyarakat, berkomunikasi dengan masyarakat sekitar, serta berperan dalam kegiatan sosial di masyarakat.</w:t>
            </w:r>
          </w:p>
        </w:tc>
        <w:tc>
          <w:tcPr>
            <w:tcW w:w="1205" w:type="dxa"/>
            <w:gridSpan w:val="2"/>
            <w:vAlign w:val="center"/>
          </w:tcPr>
          <w:p w:rsidR="005E0041" w:rsidRPr="005E0041" w:rsidRDefault="005E0041" w:rsidP="005E0041">
            <w:pPr>
              <w:rPr>
                <w:lang w:val="id-ID"/>
              </w:rPr>
            </w:pPr>
          </w:p>
        </w:tc>
        <w:tc>
          <w:tcPr>
            <w:tcW w:w="743" w:type="dxa"/>
            <w:vAlign w:val="center"/>
          </w:tcPr>
          <w:p w:rsidR="005E0041" w:rsidRPr="005E0041" w:rsidRDefault="005E0041" w:rsidP="005E0041">
            <w:pPr>
              <w:rPr>
                <w:lang w:val="id-ID"/>
              </w:rPr>
            </w:pP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Jumlah Pernyataan “Ya” maksimal (Y)</w:t>
            </w:r>
          </w:p>
        </w:tc>
        <w:tc>
          <w:tcPr>
            <w:tcW w:w="1948" w:type="dxa"/>
            <w:gridSpan w:val="3"/>
            <w:vAlign w:val="center"/>
          </w:tcPr>
          <w:p w:rsidR="005E0041" w:rsidRPr="005E0041" w:rsidRDefault="005E0041" w:rsidP="005E0041">
            <w:pPr>
              <w:rPr>
                <w:lang w:val="id-ID"/>
              </w:rPr>
            </w:pPr>
            <w:r w:rsidRPr="005E0041">
              <w:rPr>
                <w:lang w:val="id-ID"/>
              </w:rPr>
              <w:t>3</w:t>
            </w:r>
          </w:p>
        </w:tc>
      </w:tr>
      <w:tr w:rsidR="005E0041" w:rsidRPr="005E0041" w:rsidTr="005E0041">
        <w:tc>
          <w:tcPr>
            <w:tcW w:w="675" w:type="dxa"/>
            <w:vMerge/>
          </w:tcPr>
          <w:p w:rsidR="005E0041" w:rsidRPr="005E0041" w:rsidRDefault="005E0041" w:rsidP="005E0041">
            <w:pPr>
              <w:rPr>
                <w:lang w:val="id-ID"/>
              </w:rPr>
            </w:pPr>
          </w:p>
        </w:tc>
        <w:tc>
          <w:tcPr>
            <w:tcW w:w="2518" w:type="dxa"/>
            <w:vMerge/>
          </w:tcPr>
          <w:p w:rsidR="005E0041" w:rsidRPr="005E0041" w:rsidRDefault="005E0041" w:rsidP="005E0041">
            <w:pPr>
              <w:rPr>
                <w:lang w:val="id-ID"/>
              </w:rPr>
            </w:pPr>
          </w:p>
        </w:tc>
        <w:tc>
          <w:tcPr>
            <w:tcW w:w="4145" w:type="dxa"/>
            <w:vAlign w:val="center"/>
          </w:tcPr>
          <w:p w:rsidR="005E0041" w:rsidRPr="005E0041" w:rsidRDefault="005E0041" w:rsidP="005E0041">
            <w:pPr>
              <w:rPr>
                <w:lang w:val="id-ID"/>
              </w:rPr>
            </w:pPr>
            <w:r w:rsidRPr="005E0041">
              <w:rPr>
                <w:lang w:val="id-ID"/>
              </w:rPr>
              <w:t>Skor Indikator Kinerja: (X/Y) x 100</w:t>
            </w:r>
          </w:p>
          <w:p w:rsidR="005E0041" w:rsidRPr="005E0041" w:rsidRDefault="005E0041" w:rsidP="005E0041">
            <w:pPr>
              <w:rPr>
                <w:lang w:val="id-ID"/>
              </w:rPr>
            </w:pPr>
            <w:r w:rsidRPr="005E0041">
              <w:rPr>
                <w:lang w:val="id-ID"/>
              </w:rPr>
              <w:t>Konversi Persentase Indikator Kinerja ke dalam Skala 0-1-2-3-4)</w:t>
            </w:r>
          </w:p>
          <w:p w:rsidR="005E0041" w:rsidRPr="005E0041" w:rsidRDefault="005E0041" w:rsidP="005E0041">
            <w:pPr>
              <w:rPr>
                <w:lang w:val="id-ID"/>
              </w:rPr>
            </w:pPr>
            <w:r w:rsidRPr="005E0041">
              <w:rPr>
                <w:lang w:val="id-ID"/>
              </w:rPr>
              <w:t xml:space="preserve">     (0% &lt; X ≤ 25% = 1; 25% &lt; X ≤ 50% = 2; </w:t>
            </w:r>
          </w:p>
          <w:p w:rsidR="005E0041" w:rsidRPr="005E0041" w:rsidRDefault="005E0041" w:rsidP="005E0041">
            <w:pPr>
              <w:rPr>
                <w:lang w:val="id-ID"/>
              </w:rPr>
            </w:pPr>
            <w:r w:rsidRPr="005E0041">
              <w:rPr>
                <w:lang w:val="id-ID"/>
              </w:rPr>
              <w:t>50% &lt; X ≤ 75% = 3; 75% &lt; X ≤ 100% = 4)</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7338" w:type="dxa"/>
            <w:gridSpan w:val="3"/>
          </w:tcPr>
          <w:p w:rsidR="005E0041" w:rsidRPr="005E0041" w:rsidRDefault="005E0041" w:rsidP="005E0041">
            <w:pPr>
              <w:rPr>
                <w:lang w:val="id-ID"/>
              </w:rPr>
            </w:pPr>
            <w:r w:rsidRPr="005E0041">
              <w:rPr>
                <w:lang w:val="id-ID"/>
              </w:rPr>
              <w:t>Total skor indikator penilaian perolehan (X)</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7338" w:type="dxa"/>
            <w:gridSpan w:val="3"/>
          </w:tcPr>
          <w:p w:rsidR="005E0041" w:rsidRPr="005E0041" w:rsidRDefault="005E0041" w:rsidP="005E0041">
            <w:pPr>
              <w:rPr>
                <w:lang w:val="id-ID"/>
              </w:rPr>
            </w:pPr>
            <w:r w:rsidRPr="005E0041">
              <w:rPr>
                <w:lang w:val="id-ID"/>
              </w:rPr>
              <w:t>Total skor indikator penilaian maksimal (Y)</w:t>
            </w:r>
          </w:p>
        </w:tc>
        <w:tc>
          <w:tcPr>
            <w:tcW w:w="1948" w:type="dxa"/>
            <w:gridSpan w:val="3"/>
            <w:vAlign w:val="center"/>
          </w:tcPr>
          <w:p w:rsidR="005E0041" w:rsidRPr="005E0041" w:rsidRDefault="005E0041" w:rsidP="005E0041">
            <w:pPr>
              <w:rPr>
                <w:lang w:val="id-ID"/>
              </w:rPr>
            </w:pPr>
            <w:r w:rsidRPr="005E0041">
              <w:rPr>
                <w:lang w:val="id-ID"/>
              </w:rPr>
              <w:t>20</w:t>
            </w:r>
          </w:p>
        </w:tc>
      </w:tr>
      <w:tr w:rsidR="005E0041" w:rsidRPr="005E0041" w:rsidTr="005E0041">
        <w:tc>
          <w:tcPr>
            <w:tcW w:w="7338" w:type="dxa"/>
            <w:gridSpan w:val="3"/>
          </w:tcPr>
          <w:p w:rsidR="005E0041" w:rsidRPr="005E0041" w:rsidRDefault="005E0041" w:rsidP="005E0041">
            <w:pPr>
              <w:rPr>
                <w:lang w:val="id-ID"/>
              </w:rPr>
            </w:pPr>
            <w:r w:rsidRPr="005E0041">
              <w:rPr>
                <w:lang w:val="id-ID"/>
              </w:rPr>
              <w:t>Nilai Kepribadian dan Sosial= X/Y x 100</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7338" w:type="dxa"/>
            <w:gridSpan w:val="3"/>
          </w:tcPr>
          <w:p w:rsidR="005E0041" w:rsidRPr="005E0041" w:rsidRDefault="005E0041" w:rsidP="005E0041">
            <w:pPr>
              <w:rPr>
                <w:lang w:val="id-ID"/>
              </w:rPr>
            </w:pPr>
            <w:r w:rsidRPr="005E0041">
              <w:rPr>
                <w:lang w:val="id-ID"/>
              </w:rPr>
              <w:t>Kategori Nilai Kepribadian dan Sosial</w:t>
            </w:r>
          </w:p>
        </w:tc>
        <w:tc>
          <w:tcPr>
            <w:tcW w:w="1948" w:type="dxa"/>
            <w:gridSpan w:val="3"/>
            <w:vAlign w:val="center"/>
          </w:tcPr>
          <w:p w:rsidR="005E0041" w:rsidRPr="005E0041" w:rsidRDefault="005E0041" w:rsidP="005E0041">
            <w:pPr>
              <w:rPr>
                <w:lang w:val="id-ID"/>
              </w:rPr>
            </w:pPr>
            <w:r w:rsidRPr="005E0041">
              <w:rPr>
                <w:lang w:val="id-ID"/>
              </w:rPr>
              <w:t>....</w:t>
            </w:r>
          </w:p>
        </w:tc>
      </w:tr>
      <w:tr w:rsidR="005E0041" w:rsidRPr="005E0041" w:rsidTr="005E0041">
        <w:tc>
          <w:tcPr>
            <w:tcW w:w="9286" w:type="dxa"/>
            <w:gridSpan w:val="6"/>
          </w:tcPr>
          <w:p w:rsidR="005E0041" w:rsidRPr="005E0041" w:rsidRDefault="005E0041" w:rsidP="005E0041">
            <w:pPr>
              <w:rPr>
                <w:lang w:val="id-ID"/>
              </w:rPr>
            </w:pPr>
            <w:r w:rsidRPr="005E0041">
              <w:rPr>
                <w:lang w:val="id-ID"/>
              </w:rPr>
              <w:t>......................................, ... ................................, ...</w:t>
            </w:r>
          </w:p>
          <w:p w:rsidR="005E0041" w:rsidRPr="005E0041" w:rsidRDefault="005E0041" w:rsidP="005E0041">
            <w:pPr>
              <w:rPr>
                <w:lang w:val="id-ID"/>
              </w:rPr>
            </w:pPr>
            <w:r w:rsidRPr="005E0041">
              <w:rPr>
                <w:lang w:val="id-ID"/>
              </w:rPr>
              <w:t>Guru Pemula:                                                                                Penilai:</w:t>
            </w:r>
          </w:p>
          <w:p w:rsidR="005E0041" w:rsidRPr="005E0041" w:rsidRDefault="005E0041" w:rsidP="005E0041">
            <w:pPr>
              <w:rPr>
                <w:lang w:val="id-ID"/>
              </w:rPr>
            </w:pPr>
            <w:r w:rsidRPr="005E0041">
              <w:rPr>
                <w:lang w:val="id-ID"/>
              </w:rPr>
              <w:t xml:space="preserve">                                                                                                        </w:t>
            </w:r>
          </w:p>
          <w:p w:rsidR="005E0041" w:rsidRPr="005E0041" w:rsidRDefault="005E0041" w:rsidP="005E0041">
            <w:pPr>
              <w:rPr>
                <w:lang w:val="id-ID"/>
              </w:rPr>
            </w:pPr>
          </w:p>
          <w:p w:rsidR="005E0041" w:rsidRPr="005E0041" w:rsidRDefault="005E0041" w:rsidP="005E0041">
            <w:pPr>
              <w:rPr>
                <w:lang w:val="id-ID"/>
              </w:rPr>
            </w:pPr>
          </w:p>
          <w:p w:rsidR="005E0041" w:rsidRPr="005E0041" w:rsidRDefault="005E0041" w:rsidP="005E0041">
            <w:pPr>
              <w:rPr>
                <w:lang w:val="id-ID"/>
              </w:rPr>
            </w:pPr>
            <w:r w:rsidRPr="005E0041">
              <w:rPr>
                <w:lang w:val="id-ID"/>
              </w:rPr>
              <w:t xml:space="preserve">     ..................................................                                                   ...............................................................</w:t>
            </w:r>
          </w:p>
          <w:p w:rsidR="005E0041" w:rsidRPr="005E0041" w:rsidRDefault="005E0041" w:rsidP="005E0041">
            <w:pPr>
              <w:rPr>
                <w:lang w:val="id-ID"/>
              </w:rPr>
            </w:pPr>
          </w:p>
        </w:tc>
      </w:tr>
    </w:tbl>
    <w:p w:rsidR="005E0041" w:rsidRPr="005E0041" w:rsidRDefault="005E0041" w:rsidP="005E0041">
      <w:pPr>
        <w:rPr>
          <w:lang w:val="id-ID"/>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lang w:val="id-ID"/>
        </w:rPr>
      </w:pPr>
    </w:p>
    <w:p w:rsidR="005E0041" w:rsidRDefault="005E0041" w:rsidP="005E0041">
      <w:pPr>
        <w:rPr>
          <w:b/>
        </w:rPr>
      </w:pPr>
    </w:p>
    <w:p w:rsidR="00091C51" w:rsidRDefault="00091C51" w:rsidP="005E0041">
      <w:pPr>
        <w:rPr>
          <w:b/>
        </w:rPr>
      </w:pPr>
    </w:p>
    <w:p w:rsidR="00091C51" w:rsidRDefault="00091C51" w:rsidP="005E0041">
      <w:pPr>
        <w:rPr>
          <w:b/>
        </w:rPr>
      </w:pPr>
    </w:p>
    <w:p w:rsidR="00091C51" w:rsidRDefault="00091C51" w:rsidP="005E0041">
      <w:pPr>
        <w:rPr>
          <w:b/>
        </w:rPr>
      </w:pPr>
    </w:p>
    <w:p w:rsidR="00091C51" w:rsidRDefault="00091C51" w:rsidP="005E0041">
      <w:pPr>
        <w:rPr>
          <w:b/>
        </w:rPr>
      </w:pPr>
    </w:p>
    <w:p w:rsidR="00091C51" w:rsidRPr="00091C51" w:rsidRDefault="00091C51" w:rsidP="005E0041">
      <w:pPr>
        <w:rPr>
          <w:b/>
        </w:rPr>
      </w:pPr>
    </w:p>
    <w:p w:rsidR="005E0041" w:rsidRPr="005E0041" w:rsidRDefault="005E0041" w:rsidP="005E0041">
      <w:pPr>
        <w:rPr>
          <w:b/>
        </w:rPr>
      </w:pPr>
    </w:p>
    <w:p w:rsidR="005E0041" w:rsidRPr="005E0041" w:rsidRDefault="005E0041" w:rsidP="005E0041">
      <w:pPr>
        <w:rPr>
          <w:b/>
          <w:lang w:val="id-ID"/>
        </w:rPr>
      </w:pPr>
    </w:p>
    <w:p w:rsidR="005E0041" w:rsidRPr="005E0041" w:rsidRDefault="005E0041" w:rsidP="00091C51">
      <w:pPr>
        <w:jc w:val="center"/>
        <w:rPr>
          <w:b/>
          <w:lang w:val="id-ID"/>
        </w:rPr>
      </w:pPr>
      <w:r w:rsidRPr="005E0041">
        <w:rPr>
          <w:b/>
          <w:noProof/>
        </w:rPr>
        <mc:AlternateContent>
          <mc:Choice Requires="wps">
            <w:drawing>
              <wp:anchor distT="0" distB="0" distL="114300" distR="114300" simplePos="0" relativeHeight="251663360" behindDoc="0" locked="0" layoutInCell="1" allowOverlap="1" wp14:anchorId="0DBCB478" wp14:editId="1B640A28">
                <wp:simplePos x="0" y="0"/>
                <wp:positionH relativeFrom="column">
                  <wp:posOffset>4495800</wp:posOffset>
                </wp:positionH>
                <wp:positionV relativeFrom="paragraph">
                  <wp:posOffset>-401265</wp:posOffset>
                </wp:positionV>
                <wp:extent cx="1367790" cy="288290"/>
                <wp:effectExtent l="0" t="0" r="22860"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288290"/>
                        </a:xfrm>
                        <a:prstGeom prst="rect">
                          <a:avLst/>
                        </a:prstGeom>
                        <a:solidFill>
                          <a:srgbClr val="FFFFFF"/>
                        </a:solidFill>
                        <a:ln w="6350">
                          <a:solidFill>
                            <a:srgbClr val="000000"/>
                          </a:solidFill>
                          <a:miter lim="800000"/>
                          <a:headEnd/>
                          <a:tailEnd/>
                        </a:ln>
                      </wps:spPr>
                      <wps:txbx>
                        <w:txbxContent>
                          <w:p w:rsidR="005E0041" w:rsidRPr="00944CF9" w:rsidRDefault="005E0041" w:rsidP="005E0041">
                            <w:pPr>
                              <w:rPr>
                                <w:rFonts w:ascii="Arial Narrow" w:hAnsi="Arial Narrow"/>
                                <w:lang w:val="id-ID"/>
                              </w:rPr>
                            </w:pPr>
                            <w:r w:rsidRPr="00944CF9">
                              <w:rPr>
                                <w:rFonts w:ascii="Arial Narrow" w:hAnsi="Arial Narrow"/>
                                <w:lang w:val="id-ID"/>
                              </w:rPr>
                              <w:t>Form:</w:t>
                            </w:r>
                            <w:r>
                              <w:rPr>
                                <w:rFonts w:ascii="Arial Narrow" w:hAnsi="Arial Narrow"/>
                                <w:lang w:val="id-ID"/>
                              </w:rPr>
                              <w:t xml:space="preserve"> PS/KS-02b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id="Text Box 6" o:spid="_x0000_s1027" type="#_x0000_t202" style="position:absolute;left:0;text-align:left;margin-left:354pt;margin-top:-31.6pt;width:107.7pt;height:2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68nKgIAAFcEAAAOAAAAZHJzL2Uyb0RvYy54bWysVNtu2zAMfR+wfxD0vji3Jqk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" strokeweight=".5pt">
                <v:textbox>
                  <w:txbxContent>
                    <w:p w:rsidR="005E0041" w:rsidRPr="00944CF9" w:rsidRDefault="005E0041" w:rsidP="005E0041">
                      <w:pPr>
                        <w:rPr>
                          <w:rFonts w:ascii="Arial Narrow" w:hAnsi="Arial Narrow"/>
                          <w:lang w:val="id-ID"/>
                        </w:rPr>
                      </w:pPr>
                      <w:r w:rsidRPr="00944CF9">
                        <w:rPr>
                          <w:rFonts w:ascii="Arial Narrow" w:hAnsi="Arial Narrow"/>
                          <w:lang w:val="id-ID"/>
                        </w:rPr>
                        <w:t>Form:</w:t>
                      </w:r>
                      <w:r>
                        <w:rPr>
                          <w:rFonts w:ascii="Arial Narrow" w:hAnsi="Arial Narrow"/>
                          <w:lang w:val="id-ID"/>
                        </w:rPr>
                        <w:t xml:space="preserve"> PS/KS-02b</w:t>
                      </w:r>
                    </w:p>
                  </w:txbxContent>
                </v:textbox>
              </v:shape>
            </w:pict>
          </mc:Fallback>
        </mc:AlternateContent>
      </w:r>
      <w:r w:rsidRPr="005E0041">
        <w:rPr>
          <w:b/>
          <w:lang w:val="id-ID"/>
        </w:rPr>
        <w:t>Kementerian Pendidikan dan Kebudayaan</w:t>
      </w:r>
    </w:p>
    <w:p w:rsidR="005E0041" w:rsidRPr="005E0041" w:rsidRDefault="005E0041" w:rsidP="00091C51">
      <w:pPr>
        <w:jc w:val="center"/>
        <w:rPr>
          <w:b/>
          <w:lang w:val="id-ID"/>
        </w:rPr>
      </w:pPr>
      <w:r w:rsidRPr="005E0041">
        <w:rPr>
          <w:b/>
          <w:lang w:val="id-ID"/>
        </w:rPr>
        <w:t>Sekolah____________________</w:t>
      </w:r>
    </w:p>
    <w:p w:rsidR="005E0041" w:rsidRPr="005E0041" w:rsidRDefault="005E0041" w:rsidP="005E0041">
      <w:pPr>
        <w:rPr>
          <w:b/>
          <w:lang w:val="id-ID"/>
        </w:rPr>
      </w:pPr>
    </w:p>
    <w:p w:rsidR="005E0041" w:rsidRPr="005E0041" w:rsidRDefault="005E0041" w:rsidP="00091C51">
      <w:pPr>
        <w:jc w:val="center"/>
        <w:rPr>
          <w:b/>
        </w:rPr>
      </w:pPr>
      <w:r w:rsidRPr="005E0041">
        <w:rPr>
          <w:b/>
          <w:lang w:val="id-ID"/>
        </w:rPr>
        <w:t xml:space="preserve">Lembar </w:t>
      </w:r>
      <w:r w:rsidRPr="005E0041">
        <w:rPr>
          <w:b/>
        </w:rPr>
        <w:t xml:space="preserve">Hasil </w:t>
      </w:r>
      <w:r w:rsidRPr="005E0041">
        <w:rPr>
          <w:b/>
          <w:lang w:val="id-ID"/>
        </w:rPr>
        <w:t>Observasi Kepribadian dan Sosial Guru Mata Pelajaran/Kelas</w:t>
      </w:r>
    </w:p>
    <w:p w:rsidR="005E0041" w:rsidRPr="005E0041" w:rsidRDefault="005E0041" w:rsidP="005E0041">
      <w:pPr>
        <w:rPr>
          <w:b/>
        </w:rPr>
      </w:pPr>
    </w:p>
    <w:tbl>
      <w:tblPr>
        <w:tblpPr w:leftFromText="180" w:rightFromText="180" w:vertAnchor="text" w:horzAnchor="margin" w:tblpXSpec="center" w:tblpY="1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435"/>
        <w:gridCol w:w="425"/>
        <w:gridCol w:w="40"/>
        <w:gridCol w:w="24"/>
        <w:gridCol w:w="78"/>
        <w:gridCol w:w="283"/>
        <w:gridCol w:w="4678"/>
      </w:tblGrid>
      <w:tr w:rsidR="005E0041" w:rsidRPr="005E0041" w:rsidTr="005E0041">
        <w:trPr>
          <w:trHeight w:val="170"/>
        </w:trPr>
        <w:tc>
          <w:tcPr>
            <w:tcW w:w="4992" w:type="dxa"/>
            <w:gridSpan w:val="6"/>
          </w:tcPr>
          <w:p w:rsidR="005E0041" w:rsidRPr="005E0041" w:rsidRDefault="005E0041" w:rsidP="005E0041">
            <w:pPr>
              <w:rPr>
                <w:b/>
              </w:rPr>
            </w:pPr>
            <w:r w:rsidRPr="005E0041">
              <w:rPr>
                <w:b/>
              </w:rPr>
              <w:t xml:space="preserve">Nama: </w:t>
            </w:r>
          </w:p>
        </w:tc>
        <w:tc>
          <w:tcPr>
            <w:tcW w:w="5039" w:type="dxa"/>
            <w:gridSpan w:val="3"/>
          </w:tcPr>
          <w:p w:rsidR="005E0041" w:rsidRPr="005E0041" w:rsidRDefault="005E0041" w:rsidP="005E0041">
            <w:pPr>
              <w:rPr>
                <w:b/>
              </w:rPr>
            </w:pPr>
            <w:r w:rsidRPr="005E0041">
              <w:rPr>
                <w:b/>
              </w:rPr>
              <w:t xml:space="preserve">Sekolah/madrasah: </w:t>
            </w:r>
          </w:p>
        </w:tc>
      </w:tr>
      <w:tr w:rsidR="005E0041" w:rsidRPr="005E0041" w:rsidTr="005E0041">
        <w:trPr>
          <w:trHeight w:val="282"/>
        </w:trPr>
        <w:tc>
          <w:tcPr>
            <w:tcW w:w="4992" w:type="dxa"/>
            <w:gridSpan w:val="6"/>
          </w:tcPr>
          <w:p w:rsidR="005E0041" w:rsidRPr="005E0041" w:rsidRDefault="005E0041" w:rsidP="005E0041">
            <w:pPr>
              <w:rPr>
                <w:b/>
              </w:rPr>
            </w:pPr>
            <w:r w:rsidRPr="005E0041">
              <w:rPr>
                <w:b/>
              </w:rPr>
              <w:t>Pendidikan terakhir :</w:t>
            </w:r>
          </w:p>
        </w:tc>
        <w:tc>
          <w:tcPr>
            <w:tcW w:w="5039" w:type="dxa"/>
            <w:gridSpan w:val="3"/>
          </w:tcPr>
          <w:p w:rsidR="005E0041" w:rsidRPr="005E0041" w:rsidRDefault="005E0041" w:rsidP="005E0041">
            <w:pPr>
              <w:rPr>
                <w:b/>
              </w:rPr>
            </w:pPr>
            <w:r w:rsidRPr="005E0041">
              <w:rPr>
                <w:b/>
              </w:rPr>
              <w:t xml:space="preserve">Kabupaten/Kota: </w:t>
            </w:r>
          </w:p>
        </w:tc>
      </w:tr>
      <w:tr w:rsidR="005E0041" w:rsidRPr="005E0041" w:rsidTr="005E0041">
        <w:trPr>
          <w:trHeight w:val="246"/>
        </w:trPr>
        <w:tc>
          <w:tcPr>
            <w:tcW w:w="4992" w:type="dxa"/>
            <w:gridSpan w:val="6"/>
          </w:tcPr>
          <w:p w:rsidR="005E0041" w:rsidRPr="005E0041" w:rsidRDefault="005E0041" w:rsidP="005E0041">
            <w:pPr>
              <w:rPr>
                <w:b/>
              </w:rPr>
            </w:pPr>
            <w:r w:rsidRPr="005E0041">
              <w:rPr>
                <w:b/>
              </w:rPr>
              <w:t>Institusi pendidikan:</w:t>
            </w:r>
          </w:p>
        </w:tc>
        <w:tc>
          <w:tcPr>
            <w:tcW w:w="5039" w:type="dxa"/>
            <w:gridSpan w:val="3"/>
          </w:tcPr>
          <w:p w:rsidR="005E0041" w:rsidRPr="005E0041" w:rsidRDefault="005E0041" w:rsidP="005E0041">
            <w:pPr>
              <w:rPr>
                <w:b/>
              </w:rPr>
            </w:pPr>
            <w:r w:rsidRPr="005E0041">
              <w:rPr>
                <w:b/>
              </w:rPr>
              <w:t xml:space="preserve">Provinsi:   </w:t>
            </w:r>
          </w:p>
        </w:tc>
      </w:tr>
      <w:tr w:rsidR="005E0041" w:rsidRPr="005E0041" w:rsidTr="005E0041">
        <w:trPr>
          <w:trHeight w:val="277"/>
        </w:trPr>
        <w:tc>
          <w:tcPr>
            <w:tcW w:w="4992" w:type="dxa"/>
            <w:gridSpan w:val="6"/>
          </w:tcPr>
          <w:p w:rsidR="005E0041" w:rsidRPr="005E0041" w:rsidRDefault="005E0041" w:rsidP="005E0041">
            <w:pPr>
              <w:rPr>
                <w:b/>
                <w:lang w:val="id-ID"/>
              </w:rPr>
            </w:pPr>
            <w:r w:rsidRPr="005E0041">
              <w:rPr>
                <w:b/>
              </w:rPr>
              <w:t xml:space="preserve">Kelas yang diajar: </w:t>
            </w:r>
          </w:p>
        </w:tc>
        <w:tc>
          <w:tcPr>
            <w:tcW w:w="5039" w:type="dxa"/>
            <w:gridSpan w:val="3"/>
          </w:tcPr>
          <w:p w:rsidR="005E0041" w:rsidRPr="005E0041" w:rsidRDefault="005E0041" w:rsidP="005E0041">
            <w:pPr>
              <w:rPr>
                <w:b/>
              </w:rPr>
            </w:pPr>
            <w:r w:rsidRPr="005E0041">
              <w:rPr>
                <w:b/>
              </w:rPr>
              <w:t xml:space="preserve">Jumlah jam per minggu : </w:t>
            </w:r>
          </w:p>
        </w:tc>
      </w:tr>
      <w:tr w:rsidR="005E0041" w:rsidRPr="005E0041" w:rsidTr="005E0041">
        <w:trPr>
          <w:trHeight w:val="281"/>
        </w:trPr>
        <w:tc>
          <w:tcPr>
            <w:tcW w:w="4992" w:type="dxa"/>
            <w:gridSpan w:val="6"/>
          </w:tcPr>
          <w:p w:rsidR="005E0041" w:rsidRPr="005E0041" w:rsidRDefault="005E0041" w:rsidP="005E0041">
            <w:pPr>
              <w:rPr>
                <w:b/>
                <w:lang w:val="id-ID"/>
              </w:rPr>
            </w:pPr>
            <w:r w:rsidRPr="005E0041">
              <w:rPr>
                <w:b/>
              </w:rPr>
              <w:t>Mata pelajaran yang diampu:</w:t>
            </w:r>
            <w:r w:rsidRPr="005E0041">
              <w:rPr>
                <w:b/>
                <w:lang w:val="id-ID"/>
              </w:rPr>
              <w:t xml:space="preserve"> Matematika</w:t>
            </w:r>
          </w:p>
        </w:tc>
        <w:tc>
          <w:tcPr>
            <w:tcW w:w="5039" w:type="dxa"/>
            <w:gridSpan w:val="3"/>
          </w:tcPr>
          <w:p w:rsidR="005E0041" w:rsidRPr="005E0041" w:rsidRDefault="005E0041" w:rsidP="005E0041">
            <w:pPr>
              <w:rPr>
                <w:b/>
                <w:lang w:val="id-ID"/>
              </w:rPr>
            </w:pPr>
            <w:r w:rsidRPr="005E0041">
              <w:rPr>
                <w:b/>
                <w:lang w:val="id-ID"/>
              </w:rPr>
              <w:t>Fokus Observasi:</w:t>
            </w:r>
            <w:r w:rsidRPr="005E0041">
              <w:rPr>
                <w:b/>
                <w:bCs/>
                <w:lang w:val="id-ID"/>
              </w:rPr>
              <w:t xml:space="preserve"> </w:t>
            </w:r>
          </w:p>
        </w:tc>
      </w:tr>
      <w:tr w:rsidR="005E0041" w:rsidRPr="005E0041" w:rsidTr="005E0041">
        <w:trPr>
          <w:trHeight w:val="170"/>
        </w:trPr>
        <w:tc>
          <w:tcPr>
            <w:tcW w:w="10031" w:type="dxa"/>
            <w:gridSpan w:val="9"/>
          </w:tcPr>
          <w:p w:rsidR="005E0041" w:rsidRPr="005E0041" w:rsidRDefault="005E0041" w:rsidP="00091C51">
            <w:pPr>
              <w:numPr>
                <w:ilvl w:val="2"/>
                <w:numId w:val="3"/>
              </w:numPr>
              <w:ind w:left="426" w:hanging="426"/>
              <w:rPr>
                <w:b/>
              </w:rPr>
            </w:pPr>
            <w:r w:rsidRPr="005E0041">
              <w:rPr>
                <w:b/>
              </w:rPr>
              <w:t xml:space="preserve">Jika hasil observasi </w:t>
            </w:r>
            <w:proofErr w:type="gramStart"/>
            <w:r w:rsidRPr="005E0041">
              <w:rPr>
                <w:b/>
              </w:rPr>
              <w:t>memperoleh  skor</w:t>
            </w:r>
            <w:proofErr w:type="gramEnd"/>
            <w:r w:rsidRPr="005E0041">
              <w:rPr>
                <w:b/>
              </w:rPr>
              <w:t xml:space="preserve"> 4                             C.  Jika hasil observasi memperoleh  skor 2   </w:t>
            </w:r>
          </w:p>
          <w:p w:rsidR="005E0041" w:rsidRPr="005E0041" w:rsidRDefault="005E0041" w:rsidP="00091C51">
            <w:pPr>
              <w:numPr>
                <w:ilvl w:val="2"/>
                <w:numId w:val="3"/>
              </w:numPr>
              <w:ind w:left="426" w:hanging="426"/>
              <w:rPr>
                <w:b/>
              </w:rPr>
            </w:pPr>
            <w:proofErr w:type="gramStart"/>
            <w:r w:rsidRPr="005E0041">
              <w:rPr>
                <w:b/>
              </w:rPr>
              <w:t>Jika  hasi</w:t>
            </w:r>
            <w:proofErr w:type="gramEnd"/>
            <w:r w:rsidRPr="005E0041">
              <w:rPr>
                <w:b/>
              </w:rPr>
              <w:t xml:space="preserve">; observasi memperoleh  skor 3                            D.  Jika hasil observasi memperoleh  skor 1    </w:t>
            </w:r>
          </w:p>
        </w:tc>
      </w:tr>
      <w:tr w:rsidR="005E0041" w:rsidRPr="005E0041" w:rsidTr="005E0041">
        <w:trPr>
          <w:trHeight w:val="458"/>
        </w:trPr>
        <w:tc>
          <w:tcPr>
            <w:tcW w:w="3528" w:type="dxa"/>
            <w:shd w:val="clear" w:color="auto" w:fill="D9D9D9"/>
          </w:tcPr>
          <w:p w:rsidR="005E0041" w:rsidRPr="005E0041" w:rsidRDefault="005E0041" w:rsidP="005E0041">
            <w:pPr>
              <w:rPr>
                <w:b/>
              </w:rPr>
            </w:pPr>
          </w:p>
        </w:tc>
        <w:tc>
          <w:tcPr>
            <w:tcW w:w="540" w:type="dxa"/>
            <w:shd w:val="clear" w:color="auto" w:fill="D9D9D9"/>
          </w:tcPr>
          <w:p w:rsidR="005E0041" w:rsidRPr="005E0041" w:rsidRDefault="005E0041" w:rsidP="005E0041">
            <w:pPr>
              <w:rPr>
                <w:b/>
              </w:rPr>
            </w:pPr>
            <w:r w:rsidRPr="005E0041">
              <w:rPr>
                <w:b/>
              </w:rPr>
              <w:t>A</w:t>
            </w:r>
          </w:p>
        </w:tc>
        <w:tc>
          <w:tcPr>
            <w:tcW w:w="435" w:type="dxa"/>
            <w:shd w:val="clear" w:color="auto" w:fill="D9D9D9"/>
          </w:tcPr>
          <w:p w:rsidR="005E0041" w:rsidRPr="005E0041" w:rsidRDefault="005E0041" w:rsidP="005E0041">
            <w:pPr>
              <w:rPr>
                <w:b/>
              </w:rPr>
            </w:pPr>
            <w:r w:rsidRPr="005E0041">
              <w:rPr>
                <w:b/>
              </w:rPr>
              <w:t>B</w:t>
            </w:r>
          </w:p>
          <w:p w:rsidR="005E0041" w:rsidRPr="005E0041" w:rsidRDefault="005E0041" w:rsidP="005E0041">
            <w:pPr>
              <w:rPr>
                <w:b/>
              </w:rPr>
            </w:pPr>
          </w:p>
        </w:tc>
        <w:tc>
          <w:tcPr>
            <w:tcW w:w="425" w:type="dxa"/>
            <w:shd w:val="clear" w:color="auto" w:fill="D9D9D9"/>
          </w:tcPr>
          <w:p w:rsidR="005E0041" w:rsidRPr="005E0041" w:rsidRDefault="005E0041" w:rsidP="005E0041">
            <w:pPr>
              <w:rPr>
                <w:b/>
              </w:rPr>
            </w:pPr>
            <w:r w:rsidRPr="005E0041">
              <w:rPr>
                <w:b/>
              </w:rPr>
              <w:t>C</w:t>
            </w:r>
          </w:p>
          <w:p w:rsidR="005E0041" w:rsidRPr="005E0041" w:rsidRDefault="005E0041" w:rsidP="005E0041">
            <w:pPr>
              <w:rPr>
                <w:b/>
              </w:rPr>
            </w:pPr>
          </w:p>
        </w:tc>
        <w:tc>
          <w:tcPr>
            <w:tcW w:w="425" w:type="dxa"/>
            <w:gridSpan w:val="4"/>
            <w:shd w:val="clear" w:color="auto" w:fill="D9D9D9"/>
          </w:tcPr>
          <w:p w:rsidR="005E0041" w:rsidRPr="005E0041" w:rsidRDefault="005E0041" w:rsidP="005E0041">
            <w:pPr>
              <w:rPr>
                <w:b/>
              </w:rPr>
            </w:pPr>
            <w:r w:rsidRPr="005E0041">
              <w:rPr>
                <w:b/>
              </w:rPr>
              <w:t>D</w:t>
            </w:r>
          </w:p>
          <w:p w:rsidR="005E0041" w:rsidRPr="005E0041" w:rsidRDefault="005E0041" w:rsidP="005E0041">
            <w:pPr>
              <w:rPr>
                <w:b/>
              </w:rPr>
            </w:pPr>
          </w:p>
        </w:tc>
        <w:tc>
          <w:tcPr>
            <w:tcW w:w="4678" w:type="dxa"/>
            <w:shd w:val="clear" w:color="auto" w:fill="D9D9D9"/>
          </w:tcPr>
          <w:p w:rsidR="005E0041" w:rsidRPr="005E0041" w:rsidRDefault="005E0041" w:rsidP="005E0041">
            <w:pPr>
              <w:rPr>
                <w:b/>
              </w:rPr>
            </w:pPr>
            <w:r w:rsidRPr="005E0041">
              <w:rPr>
                <w:b/>
              </w:rPr>
              <w:t>Catatan pengamat/penilai</w:t>
            </w:r>
          </w:p>
        </w:tc>
      </w:tr>
      <w:tr w:rsidR="005E0041" w:rsidRPr="005E0041" w:rsidTr="005E0041">
        <w:trPr>
          <w:trHeight w:val="298"/>
        </w:trPr>
        <w:tc>
          <w:tcPr>
            <w:tcW w:w="3528" w:type="dxa"/>
          </w:tcPr>
          <w:p w:rsidR="005E0041" w:rsidRPr="005E0041" w:rsidRDefault="005E0041" w:rsidP="00091C51">
            <w:pPr>
              <w:numPr>
                <w:ilvl w:val="0"/>
                <w:numId w:val="21"/>
              </w:numPr>
              <w:tabs>
                <w:tab w:val="clear" w:pos="2880"/>
                <w:tab w:val="num" w:pos="426"/>
              </w:tabs>
              <w:ind w:hanging="2738"/>
              <w:rPr>
                <w:b/>
              </w:rPr>
            </w:pPr>
            <w:r w:rsidRPr="005E0041">
              <w:rPr>
                <w:b/>
              </w:rPr>
              <w:t>Kompetensi kepribadian</w:t>
            </w:r>
          </w:p>
          <w:p w:rsidR="005E0041" w:rsidRPr="005E0041" w:rsidRDefault="005E0041" w:rsidP="005E0041">
            <w:pPr>
              <w:rPr>
                <w:b/>
              </w:rPr>
            </w:pP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672"/>
        </w:trPr>
        <w:tc>
          <w:tcPr>
            <w:tcW w:w="3528" w:type="dxa"/>
          </w:tcPr>
          <w:p w:rsidR="005E0041" w:rsidRPr="005E0041" w:rsidRDefault="005E0041" w:rsidP="00091C51">
            <w:pPr>
              <w:numPr>
                <w:ilvl w:val="1"/>
                <w:numId w:val="21"/>
              </w:numPr>
              <w:ind w:left="709" w:hanging="425"/>
              <w:rPr>
                <w:b/>
                <w:lang w:val="it-IT"/>
              </w:rPr>
            </w:pPr>
            <w:r w:rsidRPr="005E0041">
              <w:t xml:space="preserve">Berperilaku sesuai dengan norma, </w:t>
            </w:r>
            <w:r w:rsidRPr="005E0041">
              <w:rPr>
                <w:lang w:val="it-IT"/>
              </w:rPr>
              <w:t xml:space="preserve"> kebiasaan dan hukum di Indonesia  </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287"/>
        </w:trPr>
        <w:tc>
          <w:tcPr>
            <w:tcW w:w="3528" w:type="dxa"/>
          </w:tcPr>
          <w:p w:rsidR="005E0041" w:rsidRPr="005E0041" w:rsidRDefault="005E0041" w:rsidP="00091C51">
            <w:pPr>
              <w:numPr>
                <w:ilvl w:val="1"/>
                <w:numId w:val="21"/>
              </w:numPr>
              <w:ind w:left="709" w:hanging="425"/>
            </w:pPr>
            <w:r w:rsidRPr="005E0041">
              <w:t xml:space="preserve">Kepribadian matang dan  stabil </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287"/>
        </w:trPr>
        <w:tc>
          <w:tcPr>
            <w:tcW w:w="3528" w:type="dxa"/>
            <w:tcBorders>
              <w:left w:val="single" w:sz="8" w:space="0" w:color="auto"/>
            </w:tcBorders>
          </w:tcPr>
          <w:p w:rsidR="005E0041" w:rsidRPr="005E0041" w:rsidRDefault="005E0041" w:rsidP="00091C51">
            <w:pPr>
              <w:numPr>
                <w:ilvl w:val="1"/>
                <w:numId w:val="21"/>
              </w:numPr>
              <w:ind w:left="709" w:hanging="425"/>
            </w:pPr>
            <w:r w:rsidRPr="005E0041">
              <w:t xml:space="preserve">Memiliki etika kerja dan komitmen serta  kebanggaan menjadi guru   </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357"/>
        </w:trPr>
        <w:tc>
          <w:tcPr>
            <w:tcW w:w="3528" w:type="dxa"/>
            <w:tcBorders>
              <w:left w:val="single" w:sz="8" w:space="0" w:color="auto"/>
            </w:tcBorders>
          </w:tcPr>
          <w:p w:rsidR="005E0041" w:rsidRPr="005E0041" w:rsidRDefault="005E0041" w:rsidP="00091C51">
            <w:pPr>
              <w:numPr>
                <w:ilvl w:val="0"/>
                <w:numId w:val="21"/>
              </w:numPr>
              <w:tabs>
                <w:tab w:val="num" w:pos="284"/>
              </w:tabs>
              <w:ind w:left="709" w:hanging="425"/>
              <w:rPr>
                <w:b/>
              </w:rPr>
            </w:pPr>
            <w:r w:rsidRPr="005E0041">
              <w:rPr>
                <w:b/>
              </w:rPr>
              <w:t>Kompetensi social</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287"/>
        </w:trPr>
        <w:tc>
          <w:tcPr>
            <w:tcW w:w="3528" w:type="dxa"/>
          </w:tcPr>
          <w:p w:rsidR="005E0041" w:rsidRPr="005E0041" w:rsidRDefault="005E0041" w:rsidP="00091C51">
            <w:pPr>
              <w:numPr>
                <w:ilvl w:val="1"/>
                <w:numId w:val="21"/>
              </w:numPr>
              <w:tabs>
                <w:tab w:val="num" w:pos="284"/>
              </w:tabs>
              <w:ind w:left="709" w:hanging="425"/>
            </w:pPr>
            <w:r w:rsidRPr="005E0041">
              <w:t xml:space="preserve">Berperilaku  inklusf, objektif, dan tidak pilih kasih   </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267"/>
        </w:trPr>
        <w:tc>
          <w:tcPr>
            <w:tcW w:w="3528" w:type="dxa"/>
          </w:tcPr>
          <w:p w:rsidR="005E0041" w:rsidRPr="005E0041" w:rsidRDefault="005E0041" w:rsidP="00091C51">
            <w:pPr>
              <w:numPr>
                <w:ilvl w:val="1"/>
                <w:numId w:val="21"/>
              </w:numPr>
              <w:tabs>
                <w:tab w:val="num" w:pos="284"/>
              </w:tabs>
              <w:ind w:left="709" w:hanging="425"/>
            </w:pPr>
            <w:r w:rsidRPr="005E0041">
              <w:t xml:space="preserve">Komunikasi dengan guru, </w:t>
            </w:r>
            <w:r w:rsidRPr="005E0041">
              <w:lastRenderedPageBreak/>
              <w:t>pegawai sekolah/madrasah,orang tua, dan masyarakat</w:t>
            </w:r>
          </w:p>
        </w:tc>
        <w:tc>
          <w:tcPr>
            <w:tcW w:w="540" w:type="dxa"/>
          </w:tcPr>
          <w:p w:rsidR="005E0041" w:rsidRPr="005E0041" w:rsidRDefault="005E0041" w:rsidP="005E0041"/>
        </w:tc>
        <w:tc>
          <w:tcPr>
            <w:tcW w:w="435" w:type="dxa"/>
          </w:tcPr>
          <w:p w:rsidR="005E0041" w:rsidRPr="005E0041" w:rsidRDefault="005E0041" w:rsidP="005E0041"/>
        </w:tc>
        <w:tc>
          <w:tcPr>
            <w:tcW w:w="425" w:type="dxa"/>
          </w:tcPr>
          <w:p w:rsidR="005E0041" w:rsidRPr="005E0041" w:rsidRDefault="005E0041" w:rsidP="005E0041"/>
        </w:tc>
        <w:tc>
          <w:tcPr>
            <w:tcW w:w="425" w:type="dxa"/>
            <w:gridSpan w:val="4"/>
          </w:tcPr>
          <w:p w:rsidR="005E0041" w:rsidRPr="005E0041" w:rsidRDefault="005E0041" w:rsidP="005E0041"/>
        </w:tc>
        <w:tc>
          <w:tcPr>
            <w:tcW w:w="4678" w:type="dxa"/>
          </w:tcPr>
          <w:p w:rsidR="005E0041" w:rsidRPr="005E0041" w:rsidRDefault="005E0041" w:rsidP="005E0041"/>
        </w:tc>
      </w:tr>
      <w:tr w:rsidR="005E0041" w:rsidRPr="005E0041" w:rsidTr="005E0041">
        <w:trPr>
          <w:trHeight w:val="267"/>
        </w:trPr>
        <w:tc>
          <w:tcPr>
            <w:tcW w:w="10031" w:type="dxa"/>
            <w:gridSpan w:val="9"/>
          </w:tcPr>
          <w:p w:rsidR="005E0041" w:rsidRPr="005E0041" w:rsidRDefault="005E0041" w:rsidP="005E0041">
            <w:pPr>
              <w:rPr>
                <w:b/>
              </w:rPr>
            </w:pPr>
            <w:r w:rsidRPr="005E0041">
              <w:rPr>
                <w:b/>
              </w:rPr>
              <w:lastRenderedPageBreak/>
              <w:t>Rekomendasi:</w:t>
            </w:r>
          </w:p>
          <w:p w:rsidR="005E0041" w:rsidRPr="005E0041" w:rsidRDefault="005E0041" w:rsidP="005E0041">
            <w:pPr>
              <w:rPr>
                <w:b/>
              </w:rPr>
            </w:pPr>
          </w:p>
          <w:p w:rsidR="005E0041" w:rsidRPr="005E0041" w:rsidRDefault="005E0041" w:rsidP="005E0041">
            <w:pPr>
              <w:rPr>
                <w:b/>
              </w:rPr>
            </w:pPr>
          </w:p>
          <w:p w:rsidR="005E0041" w:rsidRPr="005E0041" w:rsidRDefault="005E0041" w:rsidP="005E0041">
            <w:r w:rsidRPr="005E0041">
              <w:rPr>
                <w:lang w:val="id-ID"/>
              </w:rPr>
              <w:t xml:space="preserve"> </w:t>
            </w:r>
          </w:p>
        </w:tc>
      </w:tr>
      <w:tr w:rsidR="005E0041" w:rsidRPr="005E0041" w:rsidTr="005E0041">
        <w:trPr>
          <w:trHeight w:val="1052"/>
        </w:trPr>
        <w:tc>
          <w:tcPr>
            <w:tcW w:w="5070" w:type="dxa"/>
            <w:gridSpan w:val="7"/>
          </w:tcPr>
          <w:p w:rsidR="005E0041" w:rsidRPr="005E0041" w:rsidRDefault="005E0041" w:rsidP="005E0041"/>
          <w:p w:rsidR="005E0041" w:rsidRPr="005E0041" w:rsidRDefault="005E0041" w:rsidP="005E0041">
            <w:r w:rsidRPr="005E0041">
              <w:t>Mengetahui:</w:t>
            </w:r>
          </w:p>
          <w:p w:rsidR="005E0041" w:rsidRPr="005E0041" w:rsidRDefault="005E0041" w:rsidP="005E0041">
            <w:pPr>
              <w:rPr>
                <w:lang w:val="id-ID"/>
              </w:rPr>
            </w:pPr>
            <w:r w:rsidRPr="005E0041">
              <w:rPr>
                <w:lang w:val="id-ID"/>
              </w:rPr>
              <w:t>Kepala Sekolah/</w:t>
            </w:r>
            <w:r w:rsidRPr="005E0041">
              <w:t>Pengawas Sekolah/Madrasah</w:t>
            </w:r>
            <w:r w:rsidRPr="005E0041">
              <w:rPr>
                <w:lang w:val="id-ID"/>
              </w:rPr>
              <w:t>*</w:t>
            </w:r>
          </w:p>
          <w:p w:rsidR="005E0041" w:rsidRPr="005E0041" w:rsidRDefault="005E0041" w:rsidP="005E0041"/>
          <w:p w:rsidR="005E0041" w:rsidRPr="005E0041" w:rsidRDefault="005E0041" w:rsidP="005E0041"/>
          <w:p w:rsidR="005E0041" w:rsidRPr="005E0041" w:rsidRDefault="005E0041" w:rsidP="005E0041">
            <w:pPr>
              <w:rPr>
                <w:u w:val="single"/>
              </w:rPr>
            </w:pPr>
            <w:r w:rsidRPr="005E0041">
              <w:rPr>
                <w:u w:val="single"/>
              </w:rPr>
              <w:t>.....................................</w:t>
            </w:r>
          </w:p>
          <w:p w:rsidR="005E0041" w:rsidRPr="005E0041" w:rsidRDefault="005E0041" w:rsidP="005E0041">
            <w:r w:rsidRPr="005E0041">
              <w:t xml:space="preserve">NIP. </w:t>
            </w:r>
          </w:p>
          <w:p w:rsidR="005E0041" w:rsidRPr="005E0041" w:rsidRDefault="005E0041" w:rsidP="005E0041">
            <w:r w:rsidRPr="005E0041">
              <w:t>*) Pilih salahsatu sesuai penilai</w:t>
            </w:r>
          </w:p>
        </w:tc>
        <w:tc>
          <w:tcPr>
            <w:tcW w:w="4961" w:type="dxa"/>
            <w:gridSpan w:val="2"/>
          </w:tcPr>
          <w:p w:rsidR="005E0041" w:rsidRPr="005E0041" w:rsidRDefault="005E0041" w:rsidP="005E0041"/>
          <w:p w:rsidR="005E0041" w:rsidRPr="005E0041" w:rsidRDefault="005E0041" w:rsidP="005E0041">
            <w:pPr>
              <w:rPr>
                <w:u w:val="single"/>
              </w:rPr>
            </w:pPr>
          </w:p>
          <w:p w:rsidR="005E0041" w:rsidRPr="005E0041" w:rsidRDefault="005E0041" w:rsidP="005E0041">
            <w:pPr>
              <w:rPr>
                <w:lang w:val="id-ID"/>
              </w:rPr>
            </w:pPr>
            <w:proofErr w:type="gramStart"/>
            <w:r w:rsidRPr="005E0041">
              <w:t xml:space="preserve">.............................., </w:t>
            </w:r>
            <w:r w:rsidRPr="005E0041">
              <w:rPr>
                <w:lang w:val="id-ID"/>
              </w:rPr>
              <w:t>..........</w:t>
            </w:r>
            <w:r w:rsidRPr="005E0041">
              <w:t xml:space="preserve"> 201</w:t>
            </w:r>
            <w:proofErr w:type="gramEnd"/>
            <w:r w:rsidRPr="005E0041">
              <w:rPr>
                <w:lang w:val="id-ID"/>
              </w:rPr>
              <w:t>...</w:t>
            </w:r>
          </w:p>
          <w:p w:rsidR="005E0041" w:rsidRPr="005E0041" w:rsidRDefault="005E0041" w:rsidP="005E0041">
            <w:r w:rsidRPr="005E0041">
              <w:rPr>
                <w:lang w:val="id-ID"/>
              </w:rPr>
              <w:t>Guru Pemula</w:t>
            </w:r>
          </w:p>
          <w:p w:rsidR="005E0041" w:rsidRPr="005E0041" w:rsidRDefault="005E0041" w:rsidP="005E0041"/>
          <w:p w:rsidR="005E0041" w:rsidRPr="005E0041" w:rsidRDefault="005E0041" w:rsidP="005E0041"/>
          <w:p w:rsidR="005E0041" w:rsidRPr="005E0041" w:rsidRDefault="005E0041" w:rsidP="005E0041"/>
          <w:p w:rsidR="005E0041" w:rsidRPr="005E0041" w:rsidRDefault="005E0041" w:rsidP="005E0041">
            <w:pPr>
              <w:rPr>
                <w:u w:val="single"/>
              </w:rPr>
            </w:pPr>
            <w:r w:rsidRPr="005E0041">
              <w:rPr>
                <w:u w:val="single"/>
              </w:rPr>
              <w:t>........................................</w:t>
            </w:r>
          </w:p>
          <w:p w:rsidR="005E0041" w:rsidRPr="005E0041" w:rsidRDefault="005E0041" w:rsidP="005E0041">
            <w:r w:rsidRPr="005E0041">
              <w:t>NIP.</w:t>
            </w:r>
          </w:p>
          <w:p w:rsidR="005E0041" w:rsidRPr="005E0041" w:rsidRDefault="005E0041" w:rsidP="005E0041"/>
        </w:tc>
      </w:tr>
      <w:tr w:rsidR="005E0041" w:rsidRPr="005E0041" w:rsidTr="005E0041">
        <w:trPr>
          <w:trHeight w:val="521"/>
        </w:trPr>
        <w:tc>
          <w:tcPr>
            <w:tcW w:w="4968" w:type="dxa"/>
            <w:gridSpan w:val="5"/>
            <w:tcBorders>
              <w:right w:val="nil"/>
            </w:tcBorders>
          </w:tcPr>
          <w:p w:rsidR="005E0041" w:rsidRPr="005E0041" w:rsidRDefault="005E0041" w:rsidP="005E0041">
            <w:pPr>
              <w:rPr>
                <w:lang w:val="id-ID"/>
              </w:rPr>
            </w:pPr>
            <w:r w:rsidRPr="005E0041">
              <w:rPr>
                <w:lang w:val="fi-FI"/>
              </w:rPr>
              <w:t>Asli untuk guru</w:t>
            </w:r>
            <w:r w:rsidRPr="005E0041">
              <w:rPr>
                <w:lang w:val="id-ID"/>
              </w:rPr>
              <w:t xml:space="preserve"> pemula</w:t>
            </w:r>
          </w:p>
          <w:p w:rsidR="005E0041" w:rsidRPr="005E0041" w:rsidRDefault="005E0041" w:rsidP="005E0041">
            <w:pPr>
              <w:rPr>
                <w:lang w:val="fi-FI"/>
              </w:rPr>
            </w:pPr>
            <w:r w:rsidRPr="005E0041">
              <w:rPr>
                <w:lang w:val="fi-FI"/>
              </w:rPr>
              <w:t>Salinan untuk kepala sekolah/madrasah</w:t>
            </w:r>
          </w:p>
          <w:p w:rsidR="005E0041" w:rsidRPr="005E0041" w:rsidRDefault="005E0041" w:rsidP="005E0041">
            <w:pPr>
              <w:rPr>
                <w:lang w:val="fi-FI"/>
              </w:rPr>
            </w:pPr>
          </w:p>
        </w:tc>
        <w:tc>
          <w:tcPr>
            <w:tcW w:w="5063" w:type="dxa"/>
            <w:gridSpan w:val="4"/>
            <w:tcBorders>
              <w:left w:val="nil"/>
            </w:tcBorders>
          </w:tcPr>
          <w:p w:rsidR="005E0041" w:rsidRPr="005E0041" w:rsidRDefault="005E0041" w:rsidP="005E0041">
            <w:pPr>
              <w:rPr>
                <w:lang w:val="nb-NO"/>
              </w:rPr>
            </w:pPr>
            <w:r w:rsidRPr="005E0041">
              <w:rPr>
                <w:lang w:val="nb-NO"/>
              </w:rPr>
              <w:t xml:space="preserve">Salinan untuk </w:t>
            </w:r>
            <w:r w:rsidRPr="005E0041">
              <w:rPr>
                <w:lang w:val="id-ID"/>
              </w:rPr>
              <w:t>P</w:t>
            </w:r>
            <w:r w:rsidRPr="005E0041">
              <w:rPr>
                <w:lang w:val="nb-NO"/>
              </w:rPr>
              <w:t xml:space="preserve">engawas </w:t>
            </w:r>
            <w:r w:rsidRPr="005E0041">
              <w:rPr>
                <w:lang w:val="id-ID"/>
              </w:rPr>
              <w:t>S</w:t>
            </w:r>
            <w:r w:rsidRPr="005E0041">
              <w:rPr>
                <w:lang w:val="nb-NO"/>
              </w:rPr>
              <w:t>ekolah/</w:t>
            </w:r>
            <w:r w:rsidRPr="005E0041">
              <w:rPr>
                <w:lang w:val="id-ID"/>
              </w:rPr>
              <w:t>M</w:t>
            </w:r>
            <w:r w:rsidRPr="005E0041">
              <w:rPr>
                <w:lang w:val="nb-NO"/>
              </w:rPr>
              <w:t xml:space="preserve">adrasah </w:t>
            </w:r>
          </w:p>
          <w:p w:rsidR="005E0041" w:rsidRPr="005E0041" w:rsidRDefault="005E0041" w:rsidP="005E0041">
            <w:pPr>
              <w:rPr>
                <w:lang w:val="nb-NO"/>
              </w:rPr>
            </w:pPr>
            <w:r w:rsidRPr="005E0041">
              <w:rPr>
                <w:lang w:val="nb-NO"/>
              </w:rPr>
              <w:t xml:space="preserve">Salinan untuk  </w:t>
            </w:r>
            <w:r w:rsidRPr="005E0041">
              <w:rPr>
                <w:lang w:val="id-ID"/>
              </w:rPr>
              <w:t>D</w:t>
            </w:r>
            <w:r w:rsidRPr="005E0041">
              <w:rPr>
                <w:lang w:val="nb-NO"/>
              </w:rPr>
              <w:t xml:space="preserve">inas </w:t>
            </w:r>
            <w:r w:rsidRPr="005E0041">
              <w:rPr>
                <w:lang w:val="id-ID"/>
              </w:rPr>
              <w:t>P</w:t>
            </w:r>
            <w:r w:rsidRPr="005E0041">
              <w:rPr>
                <w:lang w:val="nb-NO"/>
              </w:rPr>
              <w:t>endidikan</w:t>
            </w:r>
          </w:p>
        </w:tc>
      </w:tr>
    </w:tbl>
    <w:p w:rsidR="005E0041" w:rsidRPr="005E0041" w:rsidRDefault="005E0041" w:rsidP="005E0041"/>
    <w:p w:rsidR="005E0041" w:rsidRPr="005E0041" w:rsidRDefault="005E0041" w:rsidP="005E0041">
      <w:pPr>
        <w:rPr>
          <w:lang w:val="id-ID"/>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rPr>
      </w:pPr>
    </w:p>
    <w:p w:rsidR="005E0041" w:rsidRPr="005E0041" w:rsidRDefault="005E0041" w:rsidP="005E0041">
      <w:pPr>
        <w:rPr>
          <w:b/>
          <w:lang w:val="id-ID"/>
        </w:rPr>
      </w:pPr>
    </w:p>
    <w:p w:rsidR="005E0041" w:rsidRPr="005E0041" w:rsidRDefault="005E0041" w:rsidP="005E0041">
      <w:pPr>
        <w:rPr>
          <w:b/>
          <w:lang w:val="id-ID"/>
        </w:rPr>
      </w:pPr>
    </w:p>
    <w:p w:rsidR="005E0041" w:rsidRPr="005E0041" w:rsidRDefault="005E0041" w:rsidP="005E0041">
      <w:pPr>
        <w:rPr>
          <w:b/>
        </w:rPr>
      </w:pPr>
      <w:bookmarkStart w:id="2" w:name="_GoBack"/>
      <w:bookmarkEnd w:id="2"/>
      <w:r w:rsidRPr="005E0041">
        <w:rPr>
          <w:b/>
          <w:noProof/>
        </w:rPr>
        <w:lastRenderedPageBreak/>
        <mc:AlternateContent>
          <mc:Choice Requires="wps">
            <w:drawing>
              <wp:anchor distT="0" distB="0" distL="114300" distR="114300" simplePos="0" relativeHeight="251664384" behindDoc="0" locked="0" layoutInCell="1" allowOverlap="1" wp14:anchorId="7AF61AD5" wp14:editId="4E7064C6">
                <wp:simplePos x="0" y="0"/>
                <wp:positionH relativeFrom="column">
                  <wp:posOffset>4899660</wp:posOffset>
                </wp:positionH>
                <wp:positionV relativeFrom="paragraph">
                  <wp:posOffset>231775</wp:posOffset>
                </wp:positionV>
                <wp:extent cx="1080135" cy="288290"/>
                <wp:effectExtent l="0" t="0" r="24765" b="16510"/>
                <wp:wrapThrough wrapText="bothSides">
                  <wp:wrapPolygon edited="0">
                    <wp:start x="0" y="0"/>
                    <wp:lineTo x="0" y="21410"/>
                    <wp:lineTo x="21714" y="21410"/>
                    <wp:lineTo x="21714" y="0"/>
                    <wp:lineTo x="0" y="0"/>
                  </wp:wrapPolygon>
                </wp:wrapThrough>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288290"/>
                        </a:xfrm>
                        <a:prstGeom prst="rect">
                          <a:avLst/>
                        </a:prstGeom>
                        <a:solidFill>
                          <a:srgbClr val="FFFFFF"/>
                        </a:solidFill>
                        <a:ln w="6350">
                          <a:solidFill>
                            <a:srgbClr val="000000"/>
                          </a:solidFill>
                          <a:miter lim="800000"/>
                          <a:headEnd/>
                          <a:tailEnd/>
                        </a:ln>
                      </wps:spPr>
                      <wps:txbx>
                        <w:txbxContent>
                          <w:p w:rsidR="005E0041" w:rsidRPr="00BF7777" w:rsidRDefault="005E0041" w:rsidP="005E0041">
                            <w:pPr>
                              <w:jc w:val="center"/>
                              <w:rPr>
                                <w:rFonts w:ascii="Arial Narrow" w:hAnsi="Arial Narrow"/>
                                <w:lang w:val="id-ID"/>
                              </w:rPr>
                            </w:pPr>
                            <w:r w:rsidRPr="00BF7777">
                              <w:rPr>
                                <w:rFonts w:ascii="Arial Narrow" w:hAnsi="Arial Narrow"/>
                                <w:lang w:val="id-ID"/>
                              </w:rPr>
                              <w:t>Form:</w:t>
                            </w:r>
                            <w:r>
                              <w:rPr>
                                <w:rFonts w:ascii="Arial Narrow" w:hAnsi="Arial Narrow"/>
                                <w:lang w:val="id-ID"/>
                              </w:rPr>
                              <w:t xml:space="preserve"> GP-06a</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2" o:spid="_x0000_s1028" type="#_x0000_t202" style="position:absolute;margin-left:385.8pt;margin-top:18.25pt;width:85.05pt;height:2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" strokeweight=".5pt">
                <v:textbox>
                  <w:txbxContent>
                    <w:p w:rsidR="005E0041" w:rsidRPr="00BF7777" w:rsidRDefault="005E0041" w:rsidP="005E0041">
                      <w:pPr>
                        <w:jc w:val="center"/>
                        <w:rPr>
                          <w:rFonts w:ascii="Arial Narrow" w:hAnsi="Arial Narrow"/>
                          <w:lang w:val="id-ID"/>
                        </w:rPr>
                      </w:pPr>
                      <w:r w:rsidRPr="00BF7777">
                        <w:rPr>
                          <w:rFonts w:ascii="Arial Narrow" w:hAnsi="Arial Narrow"/>
                          <w:lang w:val="id-ID"/>
                        </w:rPr>
                        <w:t>Form:</w:t>
                      </w:r>
                      <w:r>
                        <w:rPr>
                          <w:rFonts w:ascii="Arial Narrow" w:hAnsi="Arial Narrow"/>
                          <w:lang w:val="id-ID"/>
                        </w:rPr>
                        <w:t xml:space="preserve"> GP-06a</w:t>
                      </w:r>
                    </w:p>
                  </w:txbxContent>
                </v:textbox>
                <w10:wrap type="through"/>
              </v:shape>
            </w:pict>
          </mc:Fallback>
        </mc:AlternateContent>
      </w:r>
    </w:p>
    <w:p w:rsidR="005E0041" w:rsidRPr="005E0041" w:rsidRDefault="005E0041" w:rsidP="005E0041">
      <w:pPr>
        <w:rPr>
          <w:b/>
        </w:rPr>
      </w:pPr>
    </w:p>
    <w:p w:rsidR="005E0041" w:rsidRPr="005E0041" w:rsidRDefault="005E0041" w:rsidP="004574D0">
      <w:pPr>
        <w:jc w:val="center"/>
        <w:rPr>
          <w:b/>
          <w:lang w:val="id-ID"/>
        </w:rPr>
      </w:pPr>
      <w:r w:rsidRPr="005E0041">
        <w:rPr>
          <w:b/>
          <w:lang w:val="id-ID"/>
        </w:rPr>
        <w:t>Kementerian Pendidikan dan Kebudayaan</w:t>
      </w:r>
    </w:p>
    <w:p w:rsidR="005E0041" w:rsidRPr="005E0041" w:rsidRDefault="005E0041" w:rsidP="004574D0">
      <w:pPr>
        <w:jc w:val="center"/>
        <w:rPr>
          <w:b/>
          <w:lang w:val="id-ID"/>
        </w:rPr>
      </w:pPr>
      <w:r w:rsidRPr="005E0041">
        <w:rPr>
          <w:b/>
          <w:lang w:val="id-ID"/>
        </w:rPr>
        <w:t>Sekolah: ..............................................................................................</w:t>
      </w:r>
    </w:p>
    <w:p w:rsidR="005E0041" w:rsidRPr="005E0041" w:rsidRDefault="005E0041" w:rsidP="004574D0">
      <w:pPr>
        <w:jc w:val="center"/>
        <w:rPr>
          <w:b/>
        </w:rPr>
      </w:pPr>
      <w:r w:rsidRPr="005E0041">
        <w:rPr>
          <w:b/>
          <w:lang w:val="id-ID"/>
        </w:rPr>
        <w:t>Lembar Refleksi Penilaian Kepribadian dan Sosial Guru Mata Pelajaran/Kelas</w:t>
      </w:r>
    </w:p>
    <w:p w:rsidR="005E0041" w:rsidRPr="005E0041" w:rsidRDefault="005E0041" w:rsidP="005E0041">
      <w:pPr>
        <w:rPr>
          <w:b/>
        </w:rPr>
      </w:pPr>
    </w:p>
    <w:tbl>
      <w:tblPr>
        <w:tblpPr w:leftFromText="180" w:rightFromText="180" w:vertAnchor="text" w:horzAnchor="margin" w:tblpXSpec="center" w:tblpY="1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1440"/>
        <w:gridCol w:w="24"/>
        <w:gridCol w:w="78"/>
        <w:gridCol w:w="4961"/>
      </w:tblGrid>
      <w:tr w:rsidR="005E0041" w:rsidRPr="005E0041" w:rsidTr="005E0041">
        <w:trPr>
          <w:trHeight w:val="294"/>
        </w:trPr>
        <w:tc>
          <w:tcPr>
            <w:tcW w:w="4992" w:type="dxa"/>
            <w:gridSpan w:val="3"/>
          </w:tcPr>
          <w:p w:rsidR="005E0041" w:rsidRPr="005E0041" w:rsidRDefault="005E0041" w:rsidP="005E0041">
            <w:pPr>
              <w:rPr>
                <w:b/>
              </w:rPr>
            </w:pPr>
            <w:r w:rsidRPr="005E0041">
              <w:rPr>
                <w:b/>
              </w:rPr>
              <w:t xml:space="preserve">Nama: </w:t>
            </w:r>
          </w:p>
        </w:tc>
        <w:tc>
          <w:tcPr>
            <w:tcW w:w="5039" w:type="dxa"/>
            <w:gridSpan w:val="2"/>
          </w:tcPr>
          <w:p w:rsidR="005E0041" w:rsidRPr="005E0041" w:rsidRDefault="005E0041" w:rsidP="005E0041">
            <w:pPr>
              <w:rPr>
                <w:b/>
              </w:rPr>
            </w:pPr>
            <w:r w:rsidRPr="005E0041">
              <w:rPr>
                <w:b/>
              </w:rPr>
              <w:t xml:space="preserve">Sekolah/madrasah: </w:t>
            </w:r>
          </w:p>
        </w:tc>
      </w:tr>
      <w:tr w:rsidR="005E0041" w:rsidRPr="005E0041" w:rsidTr="005E0041">
        <w:trPr>
          <w:trHeight w:val="282"/>
        </w:trPr>
        <w:tc>
          <w:tcPr>
            <w:tcW w:w="4992" w:type="dxa"/>
            <w:gridSpan w:val="3"/>
          </w:tcPr>
          <w:p w:rsidR="005E0041" w:rsidRPr="005E0041" w:rsidRDefault="005E0041" w:rsidP="005E0041">
            <w:pPr>
              <w:rPr>
                <w:b/>
              </w:rPr>
            </w:pPr>
            <w:r w:rsidRPr="005E0041">
              <w:rPr>
                <w:b/>
              </w:rPr>
              <w:t>Pendidikan terakhir :</w:t>
            </w:r>
          </w:p>
        </w:tc>
        <w:tc>
          <w:tcPr>
            <w:tcW w:w="5039" w:type="dxa"/>
            <w:gridSpan w:val="2"/>
          </w:tcPr>
          <w:p w:rsidR="005E0041" w:rsidRPr="005E0041" w:rsidRDefault="005E0041" w:rsidP="005E0041">
            <w:pPr>
              <w:rPr>
                <w:b/>
              </w:rPr>
            </w:pPr>
            <w:r w:rsidRPr="005E0041">
              <w:rPr>
                <w:b/>
              </w:rPr>
              <w:t xml:space="preserve">Kabupaten/Kota: </w:t>
            </w:r>
          </w:p>
        </w:tc>
      </w:tr>
      <w:tr w:rsidR="005E0041" w:rsidRPr="005E0041" w:rsidTr="005E0041">
        <w:trPr>
          <w:trHeight w:val="246"/>
        </w:trPr>
        <w:tc>
          <w:tcPr>
            <w:tcW w:w="4992" w:type="dxa"/>
            <w:gridSpan w:val="3"/>
          </w:tcPr>
          <w:p w:rsidR="005E0041" w:rsidRPr="005E0041" w:rsidRDefault="005E0041" w:rsidP="005E0041">
            <w:pPr>
              <w:rPr>
                <w:b/>
              </w:rPr>
            </w:pPr>
            <w:r w:rsidRPr="005E0041">
              <w:rPr>
                <w:b/>
              </w:rPr>
              <w:t>Institusi pendidikan:</w:t>
            </w:r>
          </w:p>
        </w:tc>
        <w:tc>
          <w:tcPr>
            <w:tcW w:w="5039" w:type="dxa"/>
            <w:gridSpan w:val="2"/>
          </w:tcPr>
          <w:p w:rsidR="005E0041" w:rsidRPr="005E0041" w:rsidRDefault="005E0041" w:rsidP="005E0041">
            <w:pPr>
              <w:rPr>
                <w:b/>
              </w:rPr>
            </w:pPr>
            <w:r w:rsidRPr="005E0041">
              <w:rPr>
                <w:b/>
              </w:rPr>
              <w:t xml:space="preserve">Provinsi:   </w:t>
            </w:r>
          </w:p>
        </w:tc>
      </w:tr>
      <w:tr w:rsidR="005E0041" w:rsidRPr="005E0041" w:rsidTr="005E0041">
        <w:trPr>
          <w:trHeight w:val="277"/>
        </w:trPr>
        <w:tc>
          <w:tcPr>
            <w:tcW w:w="4992" w:type="dxa"/>
            <w:gridSpan w:val="3"/>
          </w:tcPr>
          <w:p w:rsidR="005E0041" w:rsidRPr="005E0041" w:rsidRDefault="005E0041" w:rsidP="005E0041">
            <w:pPr>
              <w:rPr>
                <w:b/>
                <w:lang w:val="id-ID"/>
              </w:rPr>
            </w:pPr>
            <w:r w:rsidRPr="005E0041">
              <w:rPr>
                <w:b/>
              </w:rPr>
              <w:t xml:space="preserve">Kelas yang diajar: </w:t>
            </w:r>
          </w:p>
        </w:tc>
        <w:tc>
          <w:tcPr>
            <w:tcW w:w="5039" w:type="dxa"/>
            <w:gridSpan w:val="2"/>
          </w:tcPr>
          <w:p w:rsidR="005E0041" w:rsidRPr="005E0041" w:rsidRDefault="005E0041" w:rsidP="005E0041">
            <w:pPr>
              <w:rPr>
                <w:b/>
              </w:rPr>
            </w:pPr>
            <w:r w:rsidRPr="005E0041">
              <w:rPr>
                <w:b/>
              </w:rPr>
              <w:t xml:space="preserve">Jumlah jam per minggu : </w:t>
            </w:r>
          </w:p>
        </w:tc>
      </w:tr>
      <w:tr w:rsidR="005E0041" w:rsidRPr="005E0041" w:rsidTr="005E0041">
        <w:trPr>
          <w:trHeight w:val="281"/>
        </w:trPr>
        <w:tc>
          <w:tcPr>
            <w:tcW w:w="4992" w:type="dxa"/>
            <w:gridSpan w:val="3"/>
          </w:tcPr>
          <w:p w:rsidR="005E0041" w:rsidRPr="005E0041" w:rsidRDefault="005E0041" w:rsidP="005E0041">
            <w:pPr>
              <w:rPr>
                <w:b/>
                <w:lang w:val="id-ID"/>
              </w:rPr>
            </w:pPr>
            <w:r w:rsidRPr="005E0041">
              <w:rPr>
                <w:b/>
              </w:rPr>
              <w:t>Mata pelajaran yang diampu:</w:t>
            </w:r>
            <w:r w:rsidRPr="005E0041">
              <w:rPr>
                <w:b/>
                <w:lang w:val="id-ID"/>
              </w:rPr>
              <w:t xml:space="preserve"> </w:t>
            </w:r>
          </w:p>
        </w:tc>
        <w:tc>
          <w:tcPr>
            <w:tcW w:w="5039" w:type="dxa"/>
            <w:gridSpan w:val="2"/>
          </w:tcPr>
          <w:p w:rsidR="005E0041" w:rsidRPr="005E0041" w:rsidRDefault="005E0041" w:rsidP="005E0041">
            <w:pPr>
              <w:rPr>
                <w:b/>
              </w:rPr>
            </w:pPr>
          </w:p>
        </w:tc>
      </w:tr>
      <w:tr w:rsidR="005E0041" w:rsidRPr="005E0041" w:rsidTr="005E0041">
        <w:trPr>
          <w:trHeight w:val="170"/>
        </w:trPr>
        <w:tc>
          <w:tcPr>
            <w:tcW w:w="10031" w:type="dxa"/>
            <w:gridSpan w:val="5"/>
          </w:tcPr>
          <w:p w:rsidR="005E0041" w:rsidRPr="005E0041" w:rsidRDefault="005E0041" w:rsidP="005E0041">
            <w:pPr>
              <w:rPr>
                <w:b/>
              </w:rPr>
            </w:pPr>
          </w:p>
        </w:tc>
      </w:tr>
      <w:tr w:rsidR="005E0041" w:rsidRPr="005E0041" w:rsidTr="005E0041">
        <w:trPr>
          <w:trHeight w:val="370"/>
        </w:trPr>
        <w:tc>
          <w:tcPr>
            <w:tcW w:w="3528" w:type="dxa"/>
            <w:shd w:val="clear" w:color="auto" w:fill="D9D9D9"/>
          </w:tcPr>
          <w:p w:rsidR="005E0041" w:rsidRPr="005E0041" w:rsidRDefault="005E0041" w:rsidP="005E0041">
            <w:pPr>
              <w:rPr>
                <w:b/>
                <w:lang w:val="id-ID"/>
              </w:rPr>
            </w:pPr>
            <w:r w:rsidRPr="005E0041">
              <w:rPr>
                <w:b/>
                <w:lang w:val="id-ID"/>
              </w:rPr>
              <w:t>Komponen dan Indikator Penilaian</w:t>
            </w:r>
          </w:p>
        </w:tc>
        <w:tc>
          <w:tcPr>
            <w:tcW w:w="6503" w:type="dxa"/>
            <w:gridSpan w:val="4"/>
            <w:shd w:val="clear" w:color="auto" w:fill="D9D9D9"/>
          </w:tcPr>
          <w:p w:rsidR="005E0041" w:rsidRPr="005E0041" w:rsidRDefault="005E0041" w:rsidP="005E0041">
            <w:pPr>
              <w:rPr>
                <w:b/>
              </w:rPr>
            </w:pPr>
            <w:r w:rsidRPr="005E0041">
              <w:rPr>
                <w:b/>
              </w:rPr>
              <w:t>Catatan Refleksi Guru Pemula</w:t>
            </w:r>
          </w:p>
        </w:tc>
      </w:tr>
      <w:tr w:rsidR="005E0041" w:rsidRPr="005E0041" w:rsidTr="005E0041">
        <w:trPr>
          <w:trHeight w:val="672"/>
        </w:trPr>
        <w:tc>
          <w:tcPr>
            <w:tcW w:w="3528" w:type="dxa"/>
          </w:tcPr>
          <w:p w:rsidR="005E0041" w:rsidRPr="005E0041" w:rsidRDefault="005E0041" w:rsidP="005E0041">
            <w:pPr>
              <w:numPr>
                <w:ilvl w:val="0"/>
                <w:numId w:val="20"/>
              </w:numPr>
              <w:rPr>
                <w:b/>
              </w:rPr>
            </w:pPr>
            <w:r w:rsidRPr="005E0041">
              <w:rPr>
                <w:b/>
              </w:rPr>
              <w:t>Komp</w:t>
            </w:r>
            <w:r w:rsidRPr="005E0041">
              <w:rPr>
                <w:b/>
                <w:lang w:val="id-ID"/>
              </w:rPr>
              <w:t>onen</w:t>
            </w:r>
            <w:r w:rsidRPr="005E0041">
              <w:rPr>
                <w:b/>
              </w:rPr>
              <w:t xml:space="preserve"> kepribadian</w:t>
            </w:r>
          </w:p>
          <w:p w:rsidR="005E0041" w:rsidRPr="005E0041" w:rsidRDefault="005E0041" w:rsidP="005E0041">
            <w:pPr>
              <w:numPr>
                <w:ilvl w:val="1"/>
                <w:numId w:val="20"/>
              </w:numPr>
            </w:pPr>
            <w:r w:rsidRPr="005E0041">
              <w:t xml:space="preserve">Berperilaku sesuai dengan norma, </w:t>
            </w:r>
          </w:p>
          <w:p w:rsidR="005E0041" w:rsidRPr="005E0041" w:rsidRDefault="005E0041" w:rsidP="005E0041">
            <w:pPr>
              <w:rPr>
                <w:b/>
                <w:lang w:val="it-IT"/>
              </w:rPr>
            </w:pPr>
            <w:r w:rsidRPr="005E0041">
              <w:rPr>
                <w:lang w:val="it-IT"/>
              </w:rPr>
              <w:t xml:space="preserve"> kebiasaan dan hukum di Indonesia  </w:t>
            </w:r>
          </w:p>
        </w:tc>
        <w:tc>
          <w:tcPr>
            <w:tcW w:w="6503" w:type="dxa"/>
            <w:gridSpan w:val="4"/>
            <w:vMerge w:val="restart"/>
          </w:tcPr>
          <w:p w:rsidR="005E0041" w:rsidRPr="005E0041" w:rsidRDefault="005E0041" w:rsidP="005E0041"/>
        </w:tc>
      </w:tr>
      <w:tr w:rsidR="005E0041" w:rsidRPr="005E0041" w:rsidTr="005E0041">
        <w:trPr>
          <w:trHeight w:val="287"/>
        </w:trPr>
        <w:tc>
          <w:tcPr>
            <w:tcW w:w="3528" w:type="dxa"/>
          </w:tcPr>
          <w:p w:rsidR="005E0041" w:rsidRPr="005E0041" w:rsidRDefault="005E0041" w:rsidP="005E0041">
            <w:pPr>
              <w:numPr>
                <w:ilvl w:val="1"/>
                <w:numId w:val="20"/>
              </w:numPr>
            </w:pPr>
            <w:r w:rsidRPr="005E0041">
              <w:t xml:space="preserve">Kepribadian matang dan  stabil </w:t>
            </w:r>
          </w:p>
        </w:tc>
        <w:tc>
          <w:tcPr>
            <w:tcW w:w="6503" w:type="dxa"/>
            <w:gridSpan w:val="4"/>
            <w:vMerge/>
          </w:tcPr>
          <w:p w:rsidR="005E0041" w:rsidRPr="005E0041" w:rsidRDefault="005E0041" w:rsidP="005E0041"/>
        </w:tc>
      </w:tr>
      <w:tr w:rsidR="005E0041" w:rsidRPr="005E0041" w:rsidTr="005E0041">
        <w:trPr>
          <w:trHeight w:val="287"/>
        </w:trPr>
        <w:tc>
          <w:tcPr>
            <w:tcW w:w="3528" w:type="dxa"/>
            <w:tcBorders>
              <w:left w:val="single" w:sz="8" w:space="0" w:color="auto"/>
            </w:tcBorders>
          </w:tcPr>
          <w:p w:rsidR="005E0041" w:rsidRPr="005E0041" w:rsidRDefault="005E0041" w:rsidP="005E0041">
            <w:pPr>
              <w:numPr>
                <w:ilvl w:val="1"/>
                <w:numId w:val="20"/>
              </w:numPr>
            </w:pPr>
            <w:r w:rsidRPr="005E0041">
              <w:t xml:space="preserve">Memiliki etika kerja dan komitmen serta  kebanggaan menjadi guru   </w:t>
            </w:r>
          </w:p>
        </w:tc>
        <w:tc>
          <w:tcPr>
            <w:tcW w:w="6503" w:type="dxa"/>
            <w:gridSpan w:val="4"/>
            <w:vMerge/>
          </w:tcPr>
          <w:p w:rsidR="005E0041" w:rsidRPr="005E0041" w:rsidRDefault="005E0041" w:rsidP="005E0041"/>
        </w:tc>
      </w:tr>
      <w:tr w:rsidR="005E0041" w:rsidRPr="005E0041" w:rsidTr="005E0041">
        <w:trPr>
          <w:trHeight w:val="357"/>
        </w:trPr>
        <w:tc>
          <w:tcPr>
            <w:tcW w:w="3528" w:type="dxa"/>
            <w:tcBorders>
              <w:left w:val="single" w:sz="8" w:space="0" w:color="auto"/>
            </w:tcBorders>
          </w:tcPr>
          <w:p w:rsidR="005E0041" w:rsidRPr="005E0041" w:rsidRDefault="005E0041" w:rsidP="005E0041">
            <w:pPr>
              <w:numPr>
                <w:ilvl w:val="0"/>
                <w:numId w:val="20"/>
              </w:numPr>
              <w:rPr>
                <w:b/>
              </w:rPr>
            </w:pPr>
            <w:r w:rsidRPr="005E0041">
              <w:rPr>
                <w:b/>
              </w:rPr>
              <w:t>Kom</w:t>
            </w:r>
            <w:r w:rsidRPr="005E0041">
              <w:rPr>
                <w:b/>
                <w:lang w:val="id-ID"/>
              </w:rPr>
              <w:t>ponen</w:t>
            </w:r>
            <w:r w:rsidRPr="005E0041">
              <w:rPr>
                <w:b/>
              </w:rPr>
              <w:t xml:space="preserve"> so</w:t>
            </w:r>
            <w:r w:rsidRPr="005E0041">
              <w:rPr>
                <w:b/>
                <w:lang w:val="id-ID"/>
              </w:rPr>
              <w:t>s</w:t>
            </w:r>
            <w:r w:rsidRPr="005E0041">
              <w:rPr>
                <w:b/>
              </w:rPr>
              <w:t>ial</w:t>
            </w:r>
          </w:p>
        </w:tc>
        <w:tc>
          <w:tcPr>
            <w:tcW w:w="6503" w:type="dxa"/>
            <w:gridSpan w:val="4"/>
            <w:vMerge/>
          </w:tcPr>
          <w:p w:rsidR="005E0041" w:rsidRPr="005E0041" w:rsidRDefault="005E0041" w:rsidP="005E0041"/>
        </w:tc>
      </w:tr>
      <w:tr w:rsidR="005E0041" w:rsidRPr="005E0041" w:rsidTr="005E0041">
        <w:trPr>
          <w:trHeight w:val="287"/>
        </w:trPr>
        <w:tc>
          <w:tcPr>
            <w:tcW w:w="3528" w:type="dxa"/>
          </w:tcPr>
          <w:p w:rsidR="005E0041" w:rsidRPr="005E0041" w:rsidRDefault="005E0041" w:rsidP="005E0041">
            <w:pPr>
              <w:numPr>
                <w:ilvl w:val="1"/>
                <w:numId w:val="20"/>
              </w:numPr>
            </w:pPr>
            <w:r w:rsidRPr="005E0041">
              <w:t xml:space="preserve">Berperilaku  inklusf, objektif, dan tidak pilih kasih   </w:t>
            </w:r>
          </w:p>
        </w:tc>
        <w:tc>
          <w:tcPr>
            <w:tcW w:w="6503" w:type="dxa"/>
            <w:gridSpan w:val="4"/>
            <w:vMerge/>
          </w:tcPr>
          <w:p w:rsidR="005E0041" w:rsidRPr="005E0041" w:rsidRDefault="005E0041" w:rsidP="005E0041"/>
        </w:tc>
      </w:tr>
      <w:tr w:rsidR="005E0041" w:rsidRPr="005E0041" w:rsidTr="005E0041">
        <w:trPr>
          <w:trHeight w:val="267"/>
        </w:trPr>
        <w:tc>
          <w:tcPr>
            <w:tcW w:w="3528" w:type="dxa"/>
          </w:tcPr>
          <w:p w:rsidR="005E0041" w:rsidRDefault="005E0041" w:rsidP="005E0041">
            <w:pPr>
              <w:numPr>
                <w:ilvl w:val="1"/>
                <w:numId w:val="20"/>
              </w:numPr>
            </w:pPr>
            <w:r w:rsidRPr="005E0041">
              <w:t>Komunikasi dengan guru, pegawai sekolah/madrasah,orang tua, dan masyarakat</w:t>
            </w:r>
          </w:p>
          <w:p w:rsidR="004574D0" w:rsidRDefault="004574D0" w:rsidP="004574D0"/>
          <w:p w:rsidR="004574D0" w:rsidRPr="005E0041" w:rsidRDefault="004574D0" w:rsidP="004574D0"/>
        </w:tc>
        <w:tc>
          <w:tcPr>
            <w:tcW w:w="6503" w:type="dxa"/>
            <w:gridSpan w:val="4"/>
            <w:vMerge/>
          </w:tcPr>
          <w:p w:rsidR="005E0041" w:rsidRPr="005E0041" w:rsidRDefault="005E0041" w:rsidP="005E0041"/>
        </w:tc>
      </w:tr>
      <w:tr w:rsidR="005E0041" w:rsidRPr="005E0041" w:rsidTr="005E0041">
        <w:trPr>
          <w:trHeight w:val="242"/>
        </w:trPr>
        <w:tc>
          <w:tcPr>
            <w:tcW w:w="10031" w:type="dxa"/>
            <w:gridSpan w:val="5"/>
          </w:tcPr>
          <w:p w:rsidR="005E0041" w:rsidRPr="005E0041" w:rsidRDefault="005E0041" w:rsidP="005E0041">
            <w:pPr>
              <w:rPr>
                <w:lang w:val="nb-NO"/>
              </w:rPr>
            </w:pPr>
            <w:r w:rsidRPr="005E0041">
              <w:rPr>
                <w:b/>
              </w:rPr>
              <w:lastRenderedPageBreak/>
              <w:t>Rekomendasi:</w:t>
            </w:r>
            <w:r w:rsidRPr="005E0041">
              <w:t xml:space="preserve">  </w:t>
            </w:r>
            <w:r w:rsidRPr="005E0041">
              <w:rPr>
                <w:lang w:val="nb-NO"/>
              </w:rPr>
              <w:t xml:space="preserve"> </w:t>
            </w:r>
          </w:p>
          <w:p w:rsidR="005E0041" w:rsidRPr="005E0041" w:rsidRDefault="005E0041" w:rsidP="005E0041">
            <w:pPr>
              <w:rPr>
                <w:lang w:val="id-ID"/>
              </w:rPr>
            </w:pPr>
          </w:p>
          <w:p w:rsidR="005E0041" w:rsidRPr="005E0041" w:rsidRDefault="005E0041" w:rsidP="005E0041">
            <w:pPr>
              <w:rPr>
                <w:lang w:val="id-ID"/>
              </w:rPr>
            </w:pPr>
          </w:p>
        </w:tc>
      </w:tr>
      <w:tr w:rsidR="005E0041" w:rsidRPr="005E0041" w:rsidTr="005E0041">
        <w:trPr>
          <w:trHeight w:val="1052"/>
        </w:trPr>
        <w:tc>
          <w:tcPr>
            <w:tcW w:w="5070" w:type="dxa"/>
            <w:gridSpan w:val="4"/>
          </w:tcPr>
          <w:p w:rsidR="005E0041" w:rsidRPr="005E0041" w:rsidRDefault="005E0041" w:rsidP="005E0041"/>
          <w:p w:rsidR="005E0041" w:rsidRPr="005E0041" w:rsidRDefault="005E0041" w:rsidP="005E0041">
            <w:r w:rsidRPr="005E0041">
              <w:t>Mengetahui:</w:t>
            </w:r>
          </w:p>
          <w:p w:rsidR="005E0041" w:rsidRPr="005E0041" w:rsidRDefault="005E0041" w:rsidP="005E0041">
            <w:r w:rsidRPr="005E0041">
              <w:t>Penilai (Pengawas Sekolah/</w:t>
            </w:r>
            <w:r w:rsidRPr="005E0041">
              <w:rPr>
                <w:lang w:val="id-ID"/>
              </w:rPr>
              <w:t>Kepala Sekolah</w:t>
            </w:r>
            <w:r w:rsidRPr="005E0041">
              <w:t>/Pembimbing*)</w:t>
            </w:r>
          </w:p>
          <w:p w:rsidR="005E0041" w:rsidRPr="005E0041" w:rsidRDefault="005E0041" w:rsidP="005E0041"/>
          <w:p w:rsidR="005E0041" w:rsidRPr="005E0041" w:rsidRDefault="005E0041" w:rsidP="005E0041"/>
          <w:p w:rsidR="005E0041" w:rsidRPr="005E0041" w:rsidRDefault="005E0041" w:rsidP="005E0041"/>
          <w:p w:rsidR="005E0041" w:rsidRPr="005E0041" w:rsidRDefault="005E0041" w:rsidP="005E0041"/>
          <w:p w:rsidR="005E0041" w:rsidRPr="005E0041" w:rsidRDefault="005E0041" w:rsidP="005E0041">
            <w:pPr>
              <w:rPr>
                <w:u w:val="single"/>
              </w:rPr>
            </w:pPr>
            <w:r w:rsidRPr="005E0041">
              <w:rPr>
                <w:u w:val="single"/>
              </w:rPr>
              <w:t>.....................................</w:t>
            </w:r>
          </w:p>
          <w:p w:rsidR="005E0041" w:rsidRPr="005E0041" w:rsidRDefault="005E0041" w:rsidP="005E0041">
            <w:r w:rsidRPr="005E0041">
              <w:t xml:space="preserve">NIP. </w:t>
            </w:r>
          </w:p>
          <w:p w:rsidR="005E0041" w:rsidRPr="005E0041" w:rsidRDefault="005E0041" w:rsidP="005E0041">
            <w:r w:rsidRPr="005E0041">
              <w:t>*) Pilih salahsatu sesuai penilai</w:t>
            </w:r>
          </w:p>
        </w:tc>
        <w:tc>
          <w:tcPr>
            <w:tcW w:w="4961" w:type="dxa"/>
          </w:tcPr>
          <w:p w:rsidR="005E0041" w:rsidRPr="005E0041" w:rsidRDefault="005E0041" w:rsidP="005E0041"/>
          <w:p w:rsidR="005E0041" w:rsidRPr="005E0041" w:rsidRDefault="005E0041" w:rsidP="005E0041">
            <w:pPr>
              <w:rPr>
                <w:u w:val="single"/>
              </w:rPr>
            </w:pPr>
          </w:p>
          <w:p w:rsidR="005E0041" w:rsidRPr="005E0041" w:rsidRDefault="005E0041" w:rsidP="005E0041">
            <w:pPr>
              <w:rPr>
                <w:lang w:val="id-ID"/>
              </w:rPr>
            </w:pPr>
            <w:proofErr w:type="gramStart"/>
            <w:r w:rsidRPr="005E0041">
              <w:t xml:space="preserve">.............................., </w:t>
            </w:r>
            <w:r w:rsidRPr="005E0041">
              <w:rPr>
                <w:lang w:val="id-ID"/>
              </w:rPr>
              <w:t>..........</w:t>
            </w:r>
            <w:r w:rsidRPr="005E0041">
              <w:t xml:space="preserve"> 201</w:t>
            </w:r>
            <w:proofErr w:type="gramEnd"/>
            <w:r w:rsidRPr="005E0041">
              <w:rPr>
                <w:lang w:val="id-ID"/>
              </w:rPr>
              <w:t>...</w:t>
            </w:r>
          </w:p>
          <w:p w:rsidR="005E0041" w:rsidRPr="005E0041" w:rsidRDefault="005E0041" w:rsidP="005E0041">
            <w:r w:rsidRPr="005E0041">
              <w:rPr>
                <w:lang w:val="id-ID"/>
              </w:rPr>
              <w:t>Guru Pemula</w:t>
            </w:r>
          </w:p>
          <w:p w:rsidR="005E0041" w:rsidRPr="005E0041" w:rsidRDefault="005E0041" w:rsidP="005E0041"/>
          <w:p w:rsidR="005E0041" w:rsidRPr="005E0041" w:rsidRDefault="005E0041" w:rsidP="005E0041"/>
          <w:p w:rsidR="005E0041" w:rsidRPr="005E0041" w:rsidRDefault="005E0041" w:rsidP="005E0041"/>
          <w:p w:rsidR="005E0041" w:rsidRPr="005E0041" w:rsidRDefault="005E0041" w:rsidP="005E0041">
            <w:pPr>
              <w:rPr>
                <w:u w:val="single"/>
              </w:rPr>
            </w:pPr>
            <w:r w:rsidRPr="005E0041">
              <w:rPr>
                <w:u w:val="single"/>
              </w:rPr>
              <w:t>........................................</w:t>
            </w:r>
          </w:p>
          <w:p w:rsidR="005E0041" w:rsidRPr="005E0041" w:rsidRDefault="005E0041" w:rsidP="005E0041">
            <w:r w:rsidRPr="005E0041">
              <w:t>NIP.</w:t>
            </w:r>
          </w:p>
          <w:p w:rsidR="005E0041" w:rsidRPr="005E0041" w:rsidRDefault="005E0041" w:rsidP="005E0041"/>
        </w:tc>
      </w:tr>
      <w:tr w:rsidR="005E0041" w:rsidRPr="005E0041" w:rsidTr="005E0041">
        <w:trPr>
          <w:trHeight w:val="521"/>
        </w:trPr>
        <w:tc>
          <w:tcPr>
            <w:tcW w:w="4968" w:type="dxa"/>
            <w:gridSpan w:val="2"/>
            <w:tcBorders>
              <w:right w:val="nil"/>
            </w:tcBorders>
          </w:tcPr>
          <w:p w:rsidR="005E0041" w:rsidRPr="005E0041" w:rsidRDefault="005E0041" w:rsidP="005E0041">
            <w:pPr>
              <w:rPr>
                <w:lang w:val="id-ID"/>
              </w:rPr>
            </w:pPr>
            <w:r w:rsidRPr="005E0041">
              <w:rPr>
                <w:lang w:val="fi-FI"/>
              </w:rPr>
              <w:t>Asli untuk guru</w:t>
            </w:r>
            <w:r w:rsidRPr="005E0041">
              <w:rPr>
                <w:lang w:val="id-ID"/>
              </w:rPr>
              <w:t xml:space="preserve"> pemula</w:t>
            </w:r>
          </w:p>
          <w:p w:rsidR="005E0041" w:rsidRPr="005E0041" w:rsidRDefault="005E0041" w:rsidP="005E0041">
            <w:pPr>
              <w:rPr>
                <w:lang w:val="fi-FI"/>
              </w:rPr>
            </w:pPr>
            <w:r w:rsidRPr="005E0041">
              <w:rPr>
                <w:lang w:val="fi-FI"/>
              </w:rPr>
              <w:t>Salinan untuk kepala sekolah/madrasah</w:t>
            </w:r>
          </w:p>
          <w:p w:rsidR="005E0041" w:rsidRPr="005E0041" w:rsidRDefault="005E0041" w:rsidP="005E0041">
            <w:pPr>
              <w:rPr>
                <w:lang w:val="fi-FI"/>
              </w:rPr>
            </w:pPr>
          </w:p>
        </w:tc>
        <w:tc>
          <w:tcPr>
            <w:tcW w:w="5063" w:type="dxa"/>
            <w:gridSpan w:val="3"/>
            <w:tcBorders>
              <w:left w:val="nil"/>
            </w:tcBorders>
          </w:tcPr>
          <w:p w:rsidR="005E0041" w:rsidRPr="005E0041" w:rsidRDefault="005E0041" w:rsidP="005E0041">
            <w:pPr>
              <w:rPr>
                <w:lang w:val="nb-NO"/>
              </w:rPr>
            </w:pPr>
            <w:r w:rsidRPr="005E0041">
              <w:rPr>
                <w:lang w:val="nb-NO"/>
              </w:rPr>
              <w:t xml:space="preserve">Salinan untuk </w:t>
            </w:r>
            <w:r w:rsidRPr="005E0041">
              <w:rPr>
                <w:lang w:val="id-ID"/>
              </w:rPr>
              <w:t>P</w:t>
            </w:r>
            <w:r w:rsidRPr="005E0041">
              <w:rPr>
                <w:lang w:val="nb-NO"/>
              </w:rPr>
              <w:t xml:space="preserve">engawas </w:t>
            </w:r>
            <w:r w:rsidRPr="005E0041">
              <w:rPr>
                <w:lang w:val="id-ID"/>
              </w:rPr>
              <w:t>S</w:t>
            </w:r>
            <w:r w:rsidRPr="005E0041">
              <w:rPr>
                <w:lang w:val="nb-NO"/>
              </w:rPr>
              <w:t>ekolah/</w:t>
            </w:r>
            <w:r w:rsidRPr="005E0041">
              <w:rPr>
                <w:lang w:val="id-ID"/>
              </w:rPr>
              <w:t>M</w:t>
            </w:r>
            <w:r w:rsidRPr="005E0041">
              <w:rPr>
                <w:lang w:val="nb-NO"/>
              </w:rPr>
              <w:t xml:space="preserve">adrasah </w:t>
            </w:r>
          </w:p>
          <w:p w:rsidR="005E0041" w:rsidRPr="005E0041" w:rsidRDefault="005E0041" w:rsidP="005E0041">
            <w:pPr>
              <w:rPr>
                <w:lang w:val="nb-NO"/>
              </w:rPr>
            </w:pPr>
            <w:r w:rsidRPr="005E0041">
              <w:rPr>
                <w:lang w:val="nb-NO"/>
              </w:rPr>
              <w:t xml:space="preserve">Salinan untuk  </w:t>
            </w:r>
            <w:r w:rsidRPr="005E0041">
              <w:rPr>
                <w:lang w:val="id-ID"/>
              </w:rPr>
              <w:t>D</w:t>
            </w:r>
            <w:r w:rsidRPr="005E0041">
              <w:rPr>
                <w:lang w:val="nb-NO"/>
              </w:rPr>
              <w:t xml:space="preserve">inas </w:t>
            </w:r>
            <w:r w:rsidRPr="005E0041">
              <w:rPr>
                <w:lang w:val="id-ID"/>
              </w:rPr>
              <w:t>P</w:t>
            </w:r>
            <w:r w:rsidRPr="005E0041">
              <w:rPr>
                <w:lang w:val="nb-NO"/>
              </w:rPr>
              <w:t>endidikan</w:t>
            </w:r>
          </w:p>
        </w:tc>
      </w:tr>
    </w:tbl>
    <w:p w:rsidR="005E0041" w:rsidRPr="005E0041" w:rsidRDefault="005E0041" w:rsidP="005E0041">
      <w:pPr>
        <w:rPr>
          <w:lang w:val="id-ID"/>
        </w:rPr>
      </w:pPr>
    </w:p>
    <w:p w:rsidR="005E0041" w:rsidRDefault="005E0041"/>
    <w:sectPr w:rsidR="005E0041" w:rsidSect="005E0041">
      <w:footerReference w:type="default" r:id="rId8"/>
      <w:pgSz w:w="12242" w:h="16840" w:code="1"/>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4BA" w:rsidRDefault="000D64BA" w:rsidP="000D64BA">
      <w:pPr>
        <w:spacing w:after="0" w:line="240" w:lineRule="auto"/>
      </w:pPr>
      <w:r>
        <w:separator/>
      </w:r>
    </w:p>
  </w:endnote>
  <w:endnote w:type="continuationSeparator" w:id="0">
    <w:p w:rsidR="000D64BA" w:rsidRDefault="000D64BA" w:rsidP="000D6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049710"/>
      <w:docPartObj>
        <w:docPartGallery w:val="Page Numbers (Bottom of Page)"/>
        <w:docPartUnique/>
      </w:docPartObj>
    </w:sdtPr>
    <w:sdtEndPr>
      <w:rPr>
        <w:color w:val="808080" w:themeColor="background1" w:themeShade="80"/>
        <w:spacing w:val="60"/>
      </w:rPr>
    </w:sdtEndPr>
    <w:sdtContent>
      <w:p w:rsidR="000D64BA" w:rsidRDefault="000D64B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0D64BA">
          <w:rPr>
            <w:b/>
            <w:bCs/>
            <w:noProof/>
          </w:rPr>
          <w:t>1</w:t>
        </w:r>
        <w:r>
          <w:rPr>
            <w:b/>
            <w:bCs/>
            <w:noProof/>
          </w:rPr>
          <w:fldChar w:fldCharType="end"/>
        </w:r>
        <w:r>
          <w:rPr>
            <w:b/>
            <w:bCs/>
          </w:rPr>
          <w:t xml:space="preserve"> | </w:t>
        </w:r>
        <w:r>
          <w:rPr>
            <w:color w:val="808080" w:themeColor="background1" w:themeShade="80"/>
            <w:spacing w:val="60"/>
          </w:rPr>
          <w:t>Page</w:t>
        </w:r>
      </w:p>
    </w:sdtContent>
  </w:sdt>
  <w:p w:rsidR="000D64BA" w:rsidRDefault="000D64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4BA" w:rsidRDefault="000D64BA" w:rsidP="000D64BA">
      <w:pPr>
        <w:spacing w:after="0" w:line="240" w:lineRule="auto"/>
      </w:pPr>
      <w:r>
        <w:separator/>
      </w:r>
    </w:p>
  </w:footnote>
  <w:footnote w:type="continuationSeparator" w:id="0">
    <w:p w:rsidR="000D64BA" w:rsidRDefault="000D64BA" w:rsidP="000D64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7"/>
      </v:shape>
    </w:pict>
  </w:numPicBullet>
  <w:abstractNum w:abstractNumId="0">
    <w:nsid w:val="0AD95373"/>
    <w:multiLevelType w:val="hybridMultilevel"/>
    <w:tmpl w:val="DD50E166"/>
    <w:lvl w:ilvl="0" w:tplc="AF0E2E26">
      <w:start w:val="1"/>
      <w:numFmt w:val="upperLetter"/>
      <w:pStyle w:val="Atuu"/>
      <w:lvlText w:val="%1."/>
      <w:lvlJc w:val="left"/>
      <w:pPr>
        <w:tabs>
          <w:tab w:val="num" w:pos="990"/>
        </w:tabs>
        <w:ind w:left="990" w:hanging="360"/>
      </w:pPr>
      <w:rPr>
        <w:rFonts w:cs="Times New Roman" w:hint="default"/>
        <w:color w:val="000000"/>
      </w:rPr>
    </w:lvl>
    <w:lvl w:ilvl="1" w:tplc="3F7CD85C">
      <w:start w:val="1"/>
      <w:numFmt w:val="decimal"/>
      <w:lvlText w:val="%2."/>
      <w:lvlJc w:val="left"/>
      <w:pPr>
        <w:tabs>
          <w:tab w:val="num" w:pos="810"/>
        </w:tabs>
        <w:ind w:left="81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C7FEF728">
      <w:start w:val="1"/>
      <w:numFmt w:val="lowerLetter"/>
      <w:lvlText w:val="%4."/>
      <w:lvlJc w:val="left"/>
      <w:pPr>
        <w:tabs>
          <w:tab w:val="num" w:pos="2880"/>
        </w:tabs>
        <w:ind w:left="2880" w:hanging="720"/>
      </w:pPr>
      <w:rPr>
        <w:rFonts w:ascii="Times New Roman" w:eastAsia="Times New Roman" w:hAnsi="Times New Roman" w:cs="Times New Roman"/>
      </w:rPr>
    </w:lvl>
    <w:lvl w:ilvl="4" w:tplc="A9580B1E">
      <w:start w:val="1"/>
      <w:numFmt w:val="lowerLetter"/>
      <w:lvlText w:val="%5."/>
      <w:lvlJc w:val="left"/>
      <w:pPr>
        <w:tabs>
          <w:tab w:val="num" w:pos="3240"/>
        </w:tabs>
        <w:ind w:left="3240" w:hanging="360"/>
      </w:pPr>
      <w:rPr>
        <w:rFonts w:cs="Times New Roman" w:hint="default"/>
        <w:b w:val="0"/>
      </w:rPr>
    </w:lvl>
    <w:lvl w:ilvl="5" w:tplc="4FC6E5EA">
      <w:start w:val="1"/>
      <w:numFmt w:val="decimal"/>
      <w:lvlText w:val="%6)"/>
      <w:lvlJc w:val="left"/>
      <w:pPr>
        <w:tabs>
          <w:tab w:val="num" w:pos="4140"/>
        </w:tabs>
        <w:ind w:left="4140" w:hanging="360"/>
      </w:pPr>
      <w:rPr>
        <w:rFonts w:cs="Times New Roman" w:hint="default"/>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14176D47"/>
    <w:multiLevelType w:val="hybridMultilevel"/>
    <w:tmpl w:val="FF62D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657110"/>
    <w:multiLevelType w:val="multilevel"/>
    <w:tmpl w:val="C540C19A"/>
    <w:lvl w:ilvl="0">
      <w:start w:val="1"/>
      <w:numFmt w:val="decimal"/>
      <w:lvlText w:val="%1."/>
      <w:lvlJc w:val="left"/>
      <w:pPr>
        <w:tabs>
          <w:tab w:val="num" w:pos="2880"/>
        </w:tabs>
        <w:ind w:left="2880" w:hanging="360"/>
      </w:pPr>
      <w:rPr>
        <w:rFonts w:cs="Times New Roman" w:hint="default"/>
      </w:rPr>
    </w:lvl>
    <w:lvl w:ilvl="1">
      <w:start w:val="1"/>
      <w:numFmt w:val="decimal"/>
      <w:isLgl/>
      <w:lvlText w:val="%1.%2"/>
      <w:lvlJc w:val="left"/>
      <w:pPr>
        <w:ind w:left="2880" w:hanging="360"/>
      </w:pPr>
      <w:rPr>
        <w:rFonts w:cs="Times New Roman" w:hint="default"/>
      </w:rPr>
    </w:lvl>
    <w:lvl w:ilvl="2">
      <w:start w:val="1"/>
      <w:numFmt w:val="decimal"/>
      <w:isLgl/>
      <w:lvlText w:val="%1.%2.%3"/>
      <w:lvlJc w:val="left"/>
      <w:pPr>
        <w:ind w:left="2880" w:hanging="36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3240" w:hanging="720"/>
      </w:pPr>
      <w:rPr>
        <w:rFonts w:cs="Times New Roman" w:hint="default"/>
      </w:rPr>
    </w:lvl>
    <w:lvl w:ilvl="5">
      <w:start w:val="1"/>
      <w:numFmt w:val="decimal"/>
      <w:isLgl/>
      <w:lvlText w:val="%1.%2.%3.%4.%5.%6"/>
      <w:lvlJc w:val="left"/>
      <w:pPr>
        <w:ind w:left="3240" w:hanging="720"/>
      </w:pPr>
      <w:rPr>
        <w:rFonts w:cs="Times New Roman" w:hint="default"/>
      </w:rPr>
    </w:lvl>
    <w:lvl w:ilvl="6">
      <w:start w:val="1"/>
      <w:numFmt w:val="decimal"/>
      <w:isLgl/>
      <w:lvlText w:val="%1.%2.%3.%4.%5.%6.%7"/>
      <w:lvlJc w:val="left"/>
      <w:pPr>
        <w:ind w:left="3240" w:hanging="720"/>
      </w:pPr>
      <w:rPr>
        <w:rFonts w:cs="Times New Roman" w:hint="default"/>
      </w:rPr>
    </w:lvl>
    <w:lvl w:ilvl="7">
      <w:start w:val="1"/>
      <w:numFmt w:val="decimal"/>
      <w:isLgl/>
      <w:lvlText w:val="%1.%2.%3.%4.%5.%6.%7.%8"/>
      <w:lvlJc w:val="left"/>
      <w:pPr>
        <w:ind w:left="3600" w:hanging="1080"/>
      </w:pPr>
      <w:rPr>
        <w:rFonts w:cs="Times New Roman" w:hint="default"/>
      </w:rPr>
    </w:lvl>
    <w:lvl w:ilvl="8">
      <w:start w:val="1"/>
      <w:numFmt w:val="decimal"/>
      <w:isLgl/>
      <w:lvlText w:val="%1.%2.%3.%4.%5.%6.%7.%8.%9"/>
      <w:lvlJc w:val="left"/>
      <w:pPr>
        <w:ind w:left="3600" w:hanging="1080"/>
      </w:pPr>
      <w:rPr>
        <w:rFonts w:cs="Times New Roman" w:hint="default"/>
      </w:rPr>
    </w:lvl>
  </w:abstractNum>
  <w:abstractNum w:abstractNumId="3">
    <w:nsid w:val="20EB1CB9"/>
    <w:multiLevelType w:val="hybridMultilevel"/>
    <w:tmpl w:val="30384C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6175F0"/>
    <w:multiLevelType w:val="hybridMultilevel"/>
    <w:tmpl w:val="2C76FCFE"/>
    <w:lvl w:ilvl="0" w:tplc="04090011">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680E6B10">
      <w:start w:val="1"/>
      <w:numFmt w:val="upperLetter"/>
      <w:lvlText w:val="%3."/>
      <w:lvlJc w:val="left"/>
      <w:pPr>
        <w:ind w:left="3060" w:hanging="360"/>
      </w:pPr>
      <w:rPr>
        <w:rFonts w:cs="Times New Roman" w:hint="default"/>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nsid w:val="24AE611B"/>
    <w:multiLevelType w:val="hybridMultilevel"/>
    <w:tmpl w:val="EFBE072C"/>
    <w:lvl w:ilvl="0" w:tplc="7438162C">
      <w:start w:val="1"/>
      <w:numFmt w:val="upperRoman"/>
      <w:lvlText w:val="%1."/>
      <w:lvlJc w:val="left"/>
      <w:pPr>
        <w:ind w:left="1080" w:hanging="72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A832B32"/>
    <w:multiLevelType w:val="hybridMultilevel"/>
    <w:tmpl w:val="3DD8F926"/>
    <w:lvl w:ilvl="0" w:tplc="5EB24104">
      <w:start w:val="1"/>
      <w:numFmt w:val="bullet"/>
      <w:pStyle w:val="bullets"/>
      <w:lvlText w:val=""/>
      <w:lvlJc w:val="left"/>
      <w:pPr>
        <w:tabs>
          <w:tab w:val="num" w:pos="360"/>
        </w:tabs>
        <w:ind w:left="360" w:hanging="360"/>
      </w:pPr>
      <w:rPr>
        <w:rFonts w:ascii="Symbol" w:hAnsi="Symbol" w:hint="default"/>
      </w:rPr>
    </w:lvl>
    <w:lvl w:ilvl="1" w:tplc="0C090003">
      <w:start w:val="1"/>
      <w:numFmt w:val="decimal"/>
      <w:lvlText w:val="%2."/>
      <w:lvlJc w:val="left"/>
      <w:pPr>
        <w:tabs>
          <w:tab w:val="num" w:pos="1440"/>
        </w:tabs>
        <w:ind w:left="1440" w:hanging="360"/>
      </w:pPr>
      <w:rPr>
        <w:rFonts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305D1141"/>
    <w:multiLevelType w:val="multilevel"/>
    <w:tmpl w:val="0C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nsid w:val="30951320"/>
    <w:multiLevelType w:val="hybridMultilevel"/>
    <w:tmpl w:val="C6CC2360"/>
    <w:lvl w:ilvl="0" w:tplc="5AE8F224">
      <w:start w:val="1"/>
      <w:numFmt w:val="lowerLetter"/>
      <w:lvlText w:val="%1."/>
      <w:lvlJc w:val="left"/>
      <w:pPr>
        <w:ind w:left="1065" w:hanging="360"/>
      </w:pPr>
      <w:rPr>
        <w:b w:val="0"/>
      </w:rPr>
    </w:lvl>
    <w:lvl w:ilvl="1" w:tplc="04210019" w:tentative="1">
      <w:start w:val="1"/>
      <w:numFmt w:val="lowerLetter"/>
      <w:lvlText w:val="%2."/>
      <w:lvlJc w:val="left"/>
      <w:pPr>
        <w:ind w:left="1785" w:hanging="360"/>
      </w:pPr>
    </w:lvl>
    <w:lvl w:ilvl="2" w:tplc="0421001B" w:tentative="1">
      <w:start w:val="1"/>
      <w:numFmt w:val="lowerRoman"/>
      <w:lvlText w:val="%3."/>
      <w:lvlJc w:val="right"/>
      <w:pPr>
        <w:ind w:left="2505" w:hanging="180"/>
      </w:pPr>
    </w:lvl>
    <w:lvl w:ilvl="3" w:tplc="0421000F" w:tentative="1">
      <w:start w:val="1"/>
      <w:numFmt w:val="decimal"/>
      <w:lvlText w:val="%4."/>
      <w:lvlJc w:val="left"/>
      <w:pPr>
        <w:ind w:left="3225" w:hanging="360"/>
      </w:pPr>
    </w:lvl>
    <w:lvl w:ilvl="4" w:tplc="04210019" w:tentative="1">
      <w:start w:val="1"/>
      <w:numFmt w:val="lowerLetter"/>
      <w:lvlText w:val="%5."/>
      <w:lvlJc w:val="left"/>
      <w:pPr>
        <w:ind w:left="3945" w:hanging="360"/>
      </w:pPr>
    </w:lvl>
    <w:lvl w:ilvl="5" w:tplc="0421001B" w:tentative="1">
      <w:start w:val="1"/>
      <w:numFmt w:val="lowerRoman"/>
      <w:lvlText w:val="%6."/>
      <w:lvlJc w:val="right"/>
      <w:pPr>
        <w:ind w:left="4665" w:hanging="180"/>
      </w:pPr>
    </w:lvl>
    <w:lvl w:ilvl="6" w:tplc="0421000F" w:tentative="1">
      <w:start w:val="1"/>
      <w:numFmt w:val="decimal"/>
      <w:lvlText w:val="%7."/>
      <w:lvlJc w:val="left"/>
      <w:pPr>
        <w:ind w:left="5385" w:hanging="360"/>
      </w:pPr>
    </w:lvl>
    <w:lvl w:ilvl="7" w:tplc="04210019" w:tentative="1">
      <w:start w:val="1"/>
      <w:numFmt w:val="lowerLetter"/>
      <w:lvlText w:val="%8."/>
      <w:lvlJc w:val="left"/>
      <w:pPr>
        <w:ind w:left="6105" w:hanging="360"/>
      </w:pPr>
    </w:lvl>
    <w:lvl w:ilvl="8" w:tplc="0421001B" w:tentative="1">
      <w:start w:val="1"/>
      <w:numFmt w:val="lowerRoman"/>
      <w:lvlText w:val="%9."/>
      <w:lvlJc w:val="right"/>
      <w:pPr>
        <w:ind w:left="6825" w:hanging="180"/>
      </w:pPr>
    </w:lvl>
  </w:abstractNum>
  <w:abstractNum w:abstractNumId="9">
    <w:nsid w:val="30AE3B8F"/>
    <w:multiLevelType w:val="hybridMultilevel"/>
    <w:tmpl w:val="151E8A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A77BA"/>
    <w:multiLevelType w:val="hybridMultilevel"/>
    <w:tmpl w:val="AABA49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2691A4B"/>
    <w:multiLevelType w:val="hybridMultilevel"/>
    <w:tmpl w:val="EF24C8C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4407B3"/>
    <w:multiLevelType w:val="hybridMultilevel"/>
    <w:tmpl w:val="FE268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9D6A58"/>
    <w:multiLevelType w:val="hybridMultilevel"/>
    <w:tmpl w:val="679C5508"/>
    <w:lvl w:ilvl="0" w:tplc="78D85318">
      <w:start w:val="1"/>
      <w:numFmt w:val="lowerLetter"/>
      <w:lvlText w:val="%1."/>
      <w:lvlJc w:val="left"/>
      <w:pPr>
        <w:ind w:left="1004" w:hanging="360"/>
      </w:pPr>
      <w:rPr>
        <w:b w:val="0"/>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48BD3D50"/>
    <w:multiLevelType w:val="hybridMultilevel"/>
    <w:tmpl w:val="8F44952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D1B56CF"/>
    <w:multiLevelType w:val="multilevel"/>
    <w:tmpl w:val="F7B222A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4DC94C1D"/>
    <w:multiLevelType w:val="hybridMultilevel"/>
    <w:tmpl w:val="03CE3F78"/>
    <w:lvl w:ilvl="0" w:tplc="3898B1A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EF35E1"/>
    <w:multiLevelType w:val="hybridMultilevel"/>
    <w:tmpl w:val="CC82525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57E22D7"/>
    <w:multiLevelType w:val="hybridMultilevel"/>
    <w:tmpl w:val="14D6BE42"/>
    <w:lvl w:ilvl="0" w:tplc="6EE27318">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DF90A74"/>
    <w:multiLevelType w:val="hybridMultilevel"/>
    <w:tmpl w:val="F76ED004"/>
    <w:lvl w:ilvl="0" w:tplc="5C9ADDF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F9D0CA8"/>
    <w:multiLevelType w:val="hybridMultilevel"/>
    <w:tmpl w:val="52CE21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lvlOverride w:ilvl="0">
      <w:startOverride w:val="1"/>
    </w:lvlOverride>
  </w:num>
  <w:num w:numId="3">
    <w:abstractNumId w:val="4"/>
  </w:num>
  <w:num w:numId="4">
    <w:abstractNumId w:val="11"/>
  </w:num>
  <w:num w:numId="5">
    <w:abstractNumId w:val="6"/>
  </w:num>
  <w:num w:numId="6">
    <w:abstractNumId w:val="19"/>
  </w:num>
  <w:num w:numId="7">
    <w:abstractNumId w:val="16"/>
  </w:num>
  <w:num w:numId="8">
    <w:abstractNumId w:val="5"/>
  </w:num>
  <w:num w:numId="9">
    <w:abstractNumId w:val="10"/>
  </w:num>
  <w:num w:numId="10">
    <w:abstractNumId w:val="17"/>
  </w:num>
  <w:num w:numId="11">
    <w:abstractNumId w:val="9"/>
  </w:num>
  <w:num w:numId="12">
    <w:abstractNumId w:val="3"/>
  </w:num>
  <w:num w:numId="13">
    <w:abstractNumId w:val="12"/>
  </w:num>
  <w:num w:numId="14">
    <w:abstractNumId w:val="1"/>
  </w:num>
  <w:num w:numId="15">
    <w:abstractNumId w:val="20"/>
  </w:num>
  <w:num w:numId="16">
    <w:abstractNumId w:val="14"/>
  </w:num>
  <w:num w:numId="17">
    <w:abstractNumId w:val="18"/>
  </w:num>
  <w:num w:numId="18">
    <w:abstractNumId w:val="8"/>
  </w:num>
  <w:num w:numId="19">
    <w:abstractNumId w:val="13"/>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041"/>
    <w:rsid w:val="00091C51"/>
    <w:rsid w:val="000D64BA"/>
    <w:rsid w:val="001257FD"/>
    <w:rsid w:val="00212D59"/>
    <w:rsid w:val="00217BE3"/>
    <w:rsid w:val="004574D0"/>
    <w:rsid w:val="005E0041"/>
    <w:rsid w:val="00A75BD2"/>
    <w:rsid w:val="00FA0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E0041"/>
    <w:pPr>
      <w:keepNext/>
      <w:keepLines/>
      <w:spacing w:before="200" w:after="0"/>
      <w:outlineLvl w:val="2"/>
    </w:pPr>
    <w:rPr>
      <w:rFonts w:ascii="Cambria" w:eastAsia="Times New Roman" w:hAnsi="Cambria" w:cs="Times New Roman"/>
      <w:b/>
      <w:bCs/>
      <w:color w:val="4F81BD"/>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E0041"/>
    <w:rPr>
      <w:rFonts w:ascii="Cambria" w:eastAsia="Times New Roman" w:hAnsi="Cambria" w:cs="Times New Roman"/>
      <w:b/>
      <w:bCs/>
      <w:color w:val="4F81BD"/>
      <w:sz w:val="20"/>
      <w:szCs w:val="20"/>
      <w:lang w:bidi="en-US"/>
    </w:rPr>
  </w:style>
  <w:style w:type="paragraph" w:styleId="PlainText">
    <w:name w:val="Plain Text"/>
    <w:basedOn w:val="Normal"/>
    <w:link w:val="PlainTextChar"/>
    <w:uiPriority w:val="99"/>
    <w:rsid w:val="005E0041"/>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E0041"/>
    <w:rPr>
      <w:rFonts w:ascii="Courier New" w:eastAsia="Times New Roman" w:hAnsi="Courier New" w:cs="Courier New"/>
      <w:sz w:val="20"/>
      <w:szCs w:val="20"/>
    </w:rPr>
  </w:style>
  <w:style w:type="paragraph" w:styleId="Header">
    <w:name w:val="header"/>
    <w:basedOn w:val="Normal"/>
    <w:link w:val="HeaderChar"/>
    <w:uiPriority w:val="99"/>
    <w:rsid w:val="005E004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E0041"/>
    <w:rPr>
      <w:rFonts w:ascii="Times New Roman" w:eastAsia="Times New Roman" w:hAnsi="Times New Roman" w:cs="Times New Roman"/>
      <w:sz w:val="24"/>
      <w:szCs w:val="24"/>
    </w:rPr>
  </w:style>
  <w:style w:type="paragraph" w:styleId="Footer">
    <w:name w:val="footer"/>
    <w:basedOn w:val="Normal"/>
    <w:link w:val="FooterChar"/>
    <w:uiPriority w:val="99"/>
    <w:rsid w:val="005E004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0041"/>
    <w:rPr>
      <w:rFonts w:ascii="Times New Roman" w:eastAsia="Times New Roman" w:hAnsi="Times New Roman" w:cs="Times New Roman"/>
      <w:sz w:val="24"/>
      <w:szCs w:val="24"/>
    </w:rPr>
  </w:style>
  <w:style w:type="paragraph" w:customStyle="1" w:styleId="Heading2outlinenumbered">
    <w:name w:val="Heading 2 outline numbered"/>
    <w:basedOn w:val="Normal"/>
    <w:next w:val="BodyText2"/>
    <w:link w:val="Heading2outlinenumberedCharChar"/>
    <w:autoRedefine/>
    <w:rsid w:val="005E0041"/>
    <w:pPr>
      <w:keepNext/>
      <w:spacing w:after="0" w:line="360" w:lineRule="auto"/>
      <w:ind w:left="720" w:hanging="360"/>
      <w:outlineLvl w:val="1"/>
    </w:pPr>
    <w:rPr>
      <w:rFonts w:ascii="Arial Narrow" w:eastAsia="Times New Roman" w:hAnsi="Arial Narrow" w:cs="Arial"/>
      <w:b/>
      <w:bCs/>
      <w:color w:val="000000"/>
      <w:sz w:val="24"/>
      <w:szCs w:val="24"/>
      <w:lang w:val="id-ID" w:eastAsia="en-AU"/>
    </w:rPr>
  </w:style>
  <w:style w:type="character" w:customStyle="1" w:styleId="Heading2outlinenumberedCharChar">
    <w:name w:val="Heading 2 outline numbered Char Char"/>
    <w:basedOn w:val="DefaultParagraphFont"/>
    <w:link w:val="Heading2outlinenumbered"/>
    <w:locked/>
    <w:rsid w:val="005E0041"/>
    <w:rPr>
      <w:rFonts w:ascii="Arial Narrow" w:eastAsia="Times New Roman" w:hAnsi="Arial Narrow" w:cs="Arial"/>
      <w:b/>
      <w:bCs/>
      <w:color w:val="000000"/>
      <w:sz w:val="24"/>
      <w:szCs w:val="24"/>
      <w:lang w:val="id-ID" w:eastAsia="en-AU"/>
    </w:rPr>
  </w:style>
  <w:style w:type="paragraph" w:styleId="BodyText2">
    <w:name w:val="Body Text 2"/>
    <w:basedOn w:val="Normal"/>
    <w:link w:val="BodyText2Char"/>
    <w:uiPriority w:val="99"/>
    <w:rsid w:val="005E004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5E0041"/>
    <w:rPr>
      <w:rFonts w:ascii="Times New Roman" w:eastAsia="Times New Roman" w:hAnsi="Times New Roman" w:cs="Times New Roman"/>
      <w:sz w:val="24"/>
      <w:szCs w:val="24"/>
    </w:rPr>
  </w:style>
  <w:style w:type="paragraph" w:customStyle="1" w:styleId="Listbulletchecklist">
    <w:name w:val="List bullet checklist"/>
    <w:basedOn w:val="Normal"/>
    <w:autoRedefine/>
    <w:rsid w:val="005E0041"/>
    <w:pPr>
      <w:spacing w:after="0" w:line="240" w:lineRule="auto"/>
      <w:ind w:left="3"/>
      <w:jc w:val="both"/>
    </w:pPr>
    <w:rPr>
      <w:rFonts w:ascii="Arial" w:eastAsia="Times New Roman" w:hAnsi="Arial" w:cs="Arial"/>
      <w:sz w:val="24"/>
      <w:szCs w:val="24"/>
      <w:lang w:val="nb-NO" w:eastAsia="en-AU"/>
    </w:rPr>
  </w:style>
  <w:style w:type="paragraph" w:styleId="Caption">
    <w:name w:val="caption"/>
    <w:basedOn w:val="BodyText"/>
    <w:next w:val="BodyText"/>
    <w:link w:val="CaptionChar"/>
    <w:uiPriority w:val="35"/>
    <w:qFormat/>
    <w:rsid w:val="005E0041"/>
    <w:pPr>
      <w:keepNext/>
      <w:shd w:val="clear" w:color="auto" w:fill="FFFFFF"/>
      <w:spacing w:before="120"/>
      <w:ind w:left="1134"/>
    </w:pPr>
    <w:rPr>
      <w:rFonts w:ascii="Times" w:hAnsi="Times"/>
      <w:sz w:val="20"/>
      <w:szCs w:val="20"/>
      <w:lang w:val="en-AU"/>
    </w:rPr>
  </w:style>
  <w:style w:type="character" w:customStyle="1" w:styleId="CaptionChar">
    <w:name w:val="Caption Char"/>
    <w:basedOn w:val="DefaultParagraphFont"/>
    <w:link w:val="Caption"/>
    <w:uiPriority w:val="35"/>
    <w:locked/>
    <w:rsid w:val="005E0041"/>
    <w:rPr>
      <w:rFonts w:ascii="Times" w:eastAsia="Times New Roman" w:hAnsi="Times" w:cs="Times New Roman"/>
      <w:sz w:val="20"/>
      <w:szCs w:val="20"/>
      <w:shd w:val="clear" w:color="auto" w:fill="FFFFFF"/>
      <w:lang w:val="en-AU"/>
    </w:rPr>
  </w:style>
  <w:style w:type="paragraph" w:styleId="BodyText">
    <w:name w:val="Body Text"/>
    <w:basedOn w:val="Normal"/>
    <w:link w:val="BodyTextChar"/>
    <w:uiPriority w:val="99"/>
    <w:rsid w:val="005E004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E0041"/>
    <w:rPr>
      <w:rFonts w:ascii="Times New Roman" w:eastAsia="Times New Roman" w:hAnsi="Times New Roman" w:cs="Times New Roman"/>
      <w:sz w:val="24"/>
      <w:szCs w:val="24"/>
    </w:rPr>
  </w:style>
  <w:style w:type="paragraph" w:styleId="ListNumber2">
    <w:name w:val="List Number 2"/>
    <w:basedOn w:val="ListBullet"/>
    <w:autoRedefine/>
    <w:uiPriority w:val="99"/>
    <w:rsid w:val="005E0041"/>
    <w:pPr>
      <w:tabs>
        <w:tab w:val="clear" w:pos="720"/>
      </w:tabs>
      <w:spacing w:after="120" w:line="360" w:lineRule="auto"/>
      <w:ind w:left="360" w:firstLine="0"/>
      <w:contextualSpacing w:val="0"/>
      <w:jc w:val="both"/>
    </w:pPr>
    <w:rPr>
      <w:lang w:val="en-AU" w:eastAsia="en-AU"/>
    </w:rPr>
  </w:style>
  <w:style w:type="paragraph" w:styleId="ListBullet">
    <w:name w:val="List Bullet"/>
    <w:basedOn w:val="Normal"/>
    <w:uiPriority w:val="99"/>
    <w:semiHidden/>
    <w:unhideWhenUsed/>
    <w:rsid w:val="005E0041"/>
    <w:pPr>
      <w:tabs>
        <w:tab w:val="num" w:pos="720"/>
      </w:tabs>
      <w:spacing w:after="0" w:line="240" w:lineRule="auto"/>
      <w:ind w:left="720" w:hanging="360"/>
      <w:contextualSpacing/>
    </w:pPr>
    <w:rPr>
      <w:rFonts w:ascii="Times New Roman" w:eastAsia="Times New Roman" w:hAnsi="Times New Roman" w:cs="Times New Roman"/>
      <w:sz w:val="24"/>
      <w:szCs w:val="24"/>
    </w:rPr>
  </w:style>
  <w:style w:type="paragraph" w:styleId="Title">
    <w:name w:val="Title"/>
    <w:basedOn w:val="Normal"/>
    <w:link w:val="TitleChar"/>
    <w:uiPriority w:val="10"/>
    <w:qFormat/>
    <w:rsid w:val="005E0041"/>
    <w:pPr>
      <w:spacing w:after="0" w:line="240" w:lineRule="auto"/>
      <w:jc w:val="center"/>
    </w:pPr>
    <w:rPr>
      <w:rFonts w:ascii="Arial" w:eastAsia="Times New Roman" w:hAnsi="Arial" w:cs="Arial"/>
      <w:sz w:val="28"/>
      <w:szCs w:val="24"/>
    </w:rPr>
  </w:style>
  <w:style w:type="character" w:customStyle="1" w:styleId="TitleChar">
    <w:name w:val="Title Char"/>
    <w:basedOn w:val="DefaultParagraphFont"/>
    <w:link w:val="Title"/>
    <w:uiPriority w:val="10"/>
    <w:rsid w:val="005E0041"/>
    <w:rPr>
      <w:rFonts w:ascii="Arial" w:eastAsia="Times New Roman" w:hAnsi="Arial" w:cs="Arial"/>
      <w:sz w:val="28"/>
      <w:szCs w:val="24"/>
    </w:rPr>
  </w:style>
  <w:style w:type="character" w:styleId="PageNumber">
    <w:name w:val="page number"/>
    <w:basedOn w:val="DefaultParagraphFont"/>
    <w:uiPriority w:val="99"/>
    <w:rsid w:val="005E0041"/>
    <w:rPr>
      <w:rFonts w:cs="Times New Roman"/>
    </w:rPr>
  </w:style>
  <w:style w:type="paragraph" w:styleId="ListParagraph">
    <w:name w:val="List Paragraph"/>
    <w:basedOn w:val="Normal"/>
    <w:uiPriority w:val="34"/>
    <w:qFormat/>
    <w:rsid w:val="005E0041"/>
    <w:pPr>
      <w:spacing w:after="0" w:line="240" w:lineRule="auto"/>
      <w:ind w:left="720"/>
    </w:pPr>
    <w:rPr>
      <w:rFonts w:ascii="Times New Roman" w:eastAsia="Times New Roman" w:hAnsi="Times New Roman" w:cs="Times New Roman"/>
      <w:sz w:val="24"/>
      <w:szCs w:val="24"/>
    </w:rPr>
  </w:style>
  <w:style w:type="paragraph" w:styleId="NoSpacing">
    <w:name w:val="No Spacing"/>
    <w:link w:val="NoSpacingChar"/>
    <w:uiPriority w:val="1"/>
    <w:qFormat/>
    <w:rsid w:val="005E0041"/>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locked/>
    <w:rsid w:val="005E0041"/>
    <w:rPr>
      <w:rFonts w:ascii="Calibri" w:eastAsia="Times New Roman" w:hAnsi="Calibri" w:cs="Times New Roman"/>
    </w:rPr>
  </w:style>
  <w:style w:type="paragraph" w:styleId="BalloonText">
    <w:name w:val="Balloon Text"/>
    <w:basedOn w:val="Normal"/>
    <w:link w:val="BalloonTextChar"/>
    <w:uiPriority w:val="99"/>
    <w:semiHidden/>
    <w:unhideWhenUsed/>
    <w:rsid w:val="005E004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5E0041"/>
    <w:rPr>
      <w:rFonts w:ascii="Tahoma" w:eastAsia="Times New Roman" w:hAnsi="Tahoma" w:cs="Tahoma"/>
      <w:sz w:val="16"/>
      <w:szCs w:val="16"/>
    </w:rPr>
  </w:style>
  <w:style w:type="paragraph" w:customStyle="1" w:styleId="Default">
    <w:name w:val="Default"/>
    <w:rsid w:val="005E0041"/>
    <w:pPr>
      <w:autoSpaceDE w:val="0"/>
      <w:autoSpaceDN w:val="0"/>
      <w:adjustRightInd w:val="0"/>
      <w:spacing w:after="0" w:line="240" w:lineRule="auto"/>
    </w:pPr>
    <w:rPr>
      <w:rFonts w:ascii="Arial" w:eastAsia="Times New Roman" w:hAnsi="Arial" w:cs="Arial"/>
      <w:color w:val="000000"/>
      <w:sz w:val="24"/>
      <w:szCs w:val="24"/>
      <w:lang w:val="id-ID"/>
    </w:rPr>
  </w:style>
  <w:style w:type="paragraph" w:customStyle="1" w:styleId="Atuu">
    <w:name w:val="A. tuu"/>
    <w:basedOn w:val="Normal"/>
    <w:link w:val="AtuuChar"/>
    <w:qFormat/>
    <w:rsid w:val="005E0041"/>
    <w:pPr>
      <w:numPr>
        <w:numId w:val="2"/>
      </w:numPr>
      <w:spacing w:after="0" w:line="360" w:lineRule="auto"/>
      <w:outlineLvl w:val="0"/>
    </w:pPr>
    <w:rPr>
      <w:rFonts w:ascii="Arial" w:eastAsia="Times New Roman" w:hAnsi="Arial" w:cs="Arial"/>
      <w:b/>
      <w:bCs/>
      <w:sz w:val="24"/>
      <w:szCs w:val="24"/>
      <w:lang w:val="sv-SE"/>
    </w:rPr>
  </w:style>
  <w:style w:type="character" w:customStyle="1" w:styleId="AtuuChar">
    <w:name w:val="A. tuu Char"/>
    <w:basedOn w:val="DefaultParagraphFont"/>
    <w:link w:val="Atuu"/>
    <w:locked/>
    <w:rsid w:val="005E0041"/>
    <w:rPr>
      <w:rFonts w:ascii="Arial" w:eastAsia="Times New Roman" w:hAnsi="Arial" w:cs="Arial"/>
      <w:b/>
      <w:bCs/>
      <w:sz w:val="24"/>
      <w:szCs w:val="24"/>
      <w:lang w:val="sv-SE"/>
    </w:rPr>
  </w:style>
  <w:style w:type="paragraph" w:styleId="Bibliography">
    <w:name w:val="Bibliography"/>
    <w:basedOn w:val="Normal"/>
    <w:next w:val="Normal"/>
    <w:uiPriority w:val="37"/>
    <w:unhideWhenUsed/>
    <w:rsid w:val="005E0041"/>
    <w:pPr>
      <w:spacing w:after="0" w:line="240" w:lineRule="auto"/>
    </w:pPr>
    <w:rPr>
      <w:rFonts w:ascii="Times New Roman" w:eastAsia="Times New Roman" w:hAnsi="Times New Roman" w:cs="Times New Roman"/>
      <w:sz w:val="24"/>
      <w:szCs w:val="24"/>
    </w:rPr>
  </w:style>
  <w:style w:type="character" w:customStyle="1" w:styleId="Heading2outlinenumberedChar">
    <w:name w:val="Heading 2 outline numbered Char"/>
    <w:basedOn w:val="DefaultParagraphFont"/>
    <w:locked/>
    <w:rsid w:val="005E0041"/>
    <w:rPr>
      <w:rFonts w:ascii="Times New Roman" w:hAnsi="Times New Roman" w:cs="Arial"/>
      <w:b/>
      <w:bCs/>
      <w:sz w:val="28"/>
      <w:szCs w:val="28"/>
      <w:lang w:val="en-AU" w:eastAsia="en-AU"/>
    </w:rPr>
  </w:style>
  <w:style w:type="paragraph" w:customStyle="1" w:styleId="Bodytext1">
    <w:name w:val="Body text 1"/>
    <w:basedOn w:val="BodyText"/>
    <w:link w:val="Bodytext1Char"/>
    <w:autoRedefine/>
    <w:rsid w:val="005E0041"/>
    <w:pPr>
      <w:spacing w:after="0" w:line="360" w:lineRule="auto"/>
      <w:ind w:left="851" w:right="29"/>
      <w:jc w:val="center"/>
    </w:pPr>
    <w:rPr>
      <w:noProof/>
      <w:lang w:val="id-ID" w:eastAsia="en-AU"/>
    </w:rPr>
  </w:style>
  <w:style w:type="character" w:customStyle="1" w:styleId="Bodytext1Char">
    <w:name w:val="Body text 1 Char"/>
    <w:basedOn w:val="DefaultParagraphFont"/>
    <w:link w:val="Bodytext1"/>
    <w:locked/>
    <w:rsid w:val="005E0041"/>
    <w:rPr>
      <w:rFonts w:ascii="Times New Roman" w:eastAsia="Times New Roman" w:hAnsi="Times New Roman" w:cs="Times New Roman"/>
      <w:noProof/>
      <w:sz w:val="24"/>
      <w:szCs w:val="24"/>
      <w:lang w:val="id-ID" w:eastAsia="en-AU"/>
    </w:rPr>
  </w:style>
  <w:style w:type="paragraph" w:customStyle="1" w:styleId="Heading1outlinenumberedmc">
    <w:name w:val="Heading 1 outline numberedmc"/>
    <w:basedOn w:val="Normal"/>
    <w:next w:val="Bodytext1"/>
    <w:autoRedefine/>
    <w:rsid w:val="005E0041"/>
    <w:pPr>
      <w:keepNext/>
      <w:tabs>
        <w:tab w:val="left" w:pos="540"/>
        <w:tab w:val="left" w:pos="630"/>
      </w:tabs>
      <w:spacing w:before="240" w:after="0" w:line="240" w:lineRule="auto"/>
      <w:ind w:left="426"/>
      <w:jc w:val="center"/>
      <w:outlineLvl w:val="0"/>
    </w:pPr>
    <w:rPr>
      <w:rFonts w:ascii="Calibri" w:eastAsia="Times New Roman" w:hAnsi="Calibri" w:cs="Times New Roman"/>
      <w:b/>
      <w:bCs/>
      <w:noProof/>
      <w:sz w:val="28"/>
      <w:szCs w:val="28"/>
      <w:lang w:val="id-ID" w:eastAsia="en-AU"/>
    </w:rPr>
  </w:style>
  <w:style w:type="paragraph" w:customStyle="1" w:styleId="StyleStyleCaptionBoldLeft0cm">
    <w:name w:val="Style Style Caption + Bold + Left:  0 cm"/>
    <w:basedOn w:val="Normal"/>
    <w:autoRedefine/>
    <w:rsid w:val="005E0041"/>
    <w:pPr>
      <w:keepNext/>
      <w:shd w:val="clear" w:color="auto" w:fill="FFFFFF"/>
      <w:tabs>
        <w:tab w:val="left" w:pos="1980"/>
      </w:tabs>
      <w:spacing w:after="0" w:line="240" w:lineRule="auto"/>
      <w:jc w:val="center"/>
    </w:pPr>
    <w:rPr>
      <w:rFonts w:ascii="Arial Narrow" w:eastAsia="Times New Roman" w:hAnsi="Arial Narrow" w:cs="Times New Roman"/>
      <w:b/>
      <w:sz w:val="24"/>
      <w:szCs w:val="20"/>
      <w:lang w:val="id-ID"/>
    </w:rPr>
  </w:style>
  <w:style w:type="numbering" w:styleId="111111">
    <w:name w:val="Outline List 2"/>
    <w:basedOn w:val="NoList"/>
    <w:uiPriority w:val="99"/>
    <w:semiHidden/>
    <w:unhideWhenUsed/>
    <w:rsid w:val="005E0041"/>
    <w:pPr>
      <w:numPr>
        <w:numId w:val="1"/>
      </w:numPr>
    </w:pPr>
  </w:style>
  <w:style w:type="character" w:styleId="Hyperlink">
    <w:name w:val="Hyperlink"/>
    <w:basedOn w:val="DefaultParagraphFont"/>
    <w:uiPriority w:val="99"/>
    <w:semiHidden/>
    <w:unhideWhenUsed/>
    <w:rsid w:val="005E0041"/>
    <w:rPr>
      <w:color w:val="0000FF"/>
      <w:u w:val="single"/>
    </w:rPr>
  </w:style>
  <w:style w:type="character" w:styleId="FollowedHyperlink">
    <w:name w:val="FollowedHyperlink"/>
    <w:basedOn w:val="DefaultParagraphFont"/>
    <w:uiPriority w:val="99"/>
    <w:semiHidden/>
    <w:unhideWhenUsed/>
    <w:rsid w:val="005E0041"/>
    <w:rPr>
      <w:color w:val="800080"/>
      <w:u w:val="single"/>
    </w:rPr>
  </w:style>
  <w:style w:type="paragraph" w:customStyle="1" w:styleId="font5">
    <w:name w:val="font5"/>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66">
    <w:name w:val="xl66"/>
    <w:basedOn w:val="Normal"/>
    <w:rsid w:val="005E0041"/>
    <w:pPr>
      <w:spacing w:before="100" w:beforeAutospacing="1" w:after="100" w:afterAutospacing="1" w:line="240" w:lineRule="auto"/>
    </w:pPr>
    <w:rPr>
      <w:rFonts w:ascii="Times New Roman" w:eastAsia="Times New Roman" w:hAnsi="Times New Roman" w:cs="Times New Roman"/>
    </w:rPr>
  </w:style>
  <w:style w:type="paragraph" w:customStyle="1" w:styleId="xl67">
    <w:name w:val="xl67"/>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68">
    <w:name w:val="xl6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69">
    <w:name w:val="xl69"/>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70">
    <w:name w:val="xl70"/>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1">
    <w:name w:val="xl71"/>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2">
    <w:name w:val="xl72"/>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3">
    <w:name w:val="xl7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5">
    <w:name w:val="xl7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6">
    <w:name w:val="xl76"/>
    <w:basedOn w:val="Normal"/>
    <w:rsid w:val="005E0041"/>
    <w:pPr>
      <w:pBdr>
        <w:top w:val="single" w:sz="4" w:space="0" w:color="auto"/>
        <w:left w:val="single" w:sz="4" w:space="3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rPr>
  </w:style>
  <w:style w:type="paragraph" w:customStyle="1" w:styleId="xl77">
    <w:name w:val="xl7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78">
    <w:name w:val="xl78"/>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5E0041"/>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84">
    <w:name w:val="xl84"/>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85">
    <w:name w:val="xl8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86">
    <w:name w:val="xl8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87">
    <w:name w:val="xl8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88">
    <w:name w:val="xl8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9">
    <w:name w:val="xl89"/>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rPr>
  </w:style>
  <w:style w:type="paragraph" w:customStyle="1" w:styleId="xl90">
    <w:name w:val="xl90"/>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91">
    <w:name w:val="xl91"/>
    <w:basedOn w:val="Normal"/>
    <w:rsid w:val="005E00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92">
    <w:name w:val="xl92"/>
    <w:basedOn w:val="Normal"/>
    <w:rsid w:val="005E0041"/>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3">
    <w:name w:val="xl93"/>
    <w:basedOn w:val="Normal"/>
    <w:rsid w:val="005E0041"/>
    <w:pPr>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94">
    <w:name w:val="xl94"/>
    <w:basedOn w:val="Normal"/>
    <w:rsid w:val="005E0041"/>
    <w:pPr>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95">
    <w:name w:val="xl95"/>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96">
    <w:name w:val="xl96"/>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97">
    <w:name w:val="xl9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ullets">
    <w:name w:val="bullets"/>
    <w:basedOn w:val="Normal"/>
    <w:qFormat/>
    <w:rsid w:val="005E0041"/>
    <w:pPr>
      <w:numPr>
        <w:numId w:val="5"/>
      </w:numPr>
      <w:spacing w:after="0" w:line="240" w:lineRule="auto"/>
    </w:pPr>
    <w:rPr>
      <w:rFonts w:ascii="Times New Roman" w:eastAsia="Malgun Gothic" w:hAnsi="Times New Roman" w:cs="Times New Roman"/>
      <w:sz w:val="24"/>
      <w:szCs w:val="24"/>
      <w:lang w:val="en-AU" w:eastAsia="en-AU"/>
    </w:rPr>
  </w:style>
  <w:style w:type="paragraph" w:customStyle="1" w:styleId="Style1">
    <w:name w:val="Style1"/>
    <w:basedOn w:val="Normal"/>
    <w:qFormat/>
    <w:rsid w:val="005E0041"/>
    <w:pPr>
      <w:spacing w:after="0" w:line="300" w:lineRule="auto"/>
      <w:ind w:firstLine="426"/>
      <w:jc w:val="both"/>
    </w:pPr>
    <w:rPr>
      <w:rFonts w:ascii="Times New Roman" w:eastAsia="Times New Roman" w:hAnsi="Times New Roman" w:cs="Times New Roman"/>
      <w:lang w:val="sv-SE"/>
    </w:rPr>
  </w:style>
  <w:style w:type="paragraph" w:customStyle="1" w:styleId="font1">
    <w:name w:val="font1"/>
    <w:basedOn w:val="Normal"/>
    <w:rsid w:val="005E0041"/>
    <w:pPr>
      <w:spacing w:before="100" w:beforeAutospacing="1" w:after="100" w:afterAutospacing="1" w:line="240" w:lineRule="auto"/>
    </w:pPr>
    <w:rPr>
      <w:rFonts w:ascii="Calibri" w:eastAsia="Times New Roman" w:hAnsi="Calibri" w:cs="Calibri"/>
      <w:color w:val="000000"/>
    </w:rPr>
  </w:style>
  <w:style w:type="paragraph" w:customStyle="1" w:styleId="xl109">
    <w:name w:val="xl109"/>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5E0041"/>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11">
    <w:name w:val="xl111"/>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6">
    <w:name w:val="xl11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9">
    <w:name w:val="xl119"/>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5E004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Normal"/>
    <w:rsid w:val="005E0041"/>
    <w:pPr>
      <w:pBdr>
        <w:top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3">
    <w:name w:val="xl123"/>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5">
    <w:name w:val="xl125"/>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6">
    <w:name w:val="xl126"/>
    <w:basedOn w:val="Normal"/>
    <w:rsid w:val="005E0041"/>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7">
    <w:name w:val="xl127"/>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5E0041"/>
    <w:pPr>
      <w:pBdr>
        <w:top w:val="single" w:sz="4" w:space="0" w:color="auto"/>
        <w:left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5E0041"/>
    <w:pPr>
      <w:pBdr>
        <w:top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Normal"/>
    <w:rsid w:val="005E00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4">
    <w:name w:val="xl134"/>
    <w:basedOn w:val="Normal"/>
    <w:rsid w:val="005E0041"/>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5">
    <w:name w:val="xl135"/>
    <w:basedOn w:val="Normal"/>
    <w:rsid w:val="005E00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6">
    <w:name w:val="xl13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5E00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40">
    <w:name w:val="xl140"/>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1">
    <w:name w:val="xl141"/>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2">
    <w:name w:val="xl142"/>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3">
    <w:name w:val="xl143"/>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4">
    <w:name w:val="xl144"/>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5">
    <w:name w:val="xl14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6">
    <w:name w:val="xl146"/>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5E004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9">
    <w:name w:val="xl149"/>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3">
    <w:name w:val="xl153"/>
    <w:basedOn w:val="Normal"/>
    <w:rsid w:val="005E0041"/>
    <w:pPr>
      <w:pBdr>
        <w:top w:val="single" w:sz="4" w:space="0" w:color="auto"/>
        <w:left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4">
    <w:name w:val="xl154"/>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5">
    <w:name w:val="xl15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6">
    <w:name w:val="xl156"/>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7">
    <w:name w:val="xl157"/>
    <w:basedOn w:val="Normal"/>
    <w:rsid w:val="005E004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8">
    <w:name w:val="xl158"/>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Normal"/>
    <w:rsid w:val="005E004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0">
    <w:name w:val="xl160"/>
    <w:basedOn w:val="Normal"/>
    <w:rsid w:val="005E004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1">
    <w:name w:val="xl161"/>
    <w:basedOn w:val="Normal"/>
    <w:rsid w:val="005E0041"/>
    <w:pPr>
      <w:pBdr>
        <w:top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2">
    <w:name w:val="xl162"/>
    <w:basedOn w:val="Normal"/>
    <w:rsid w:val="005E0041"/>
    <w:pPr>
      <w:pBdr>
        <w:top w:val="single" w:sz="4" w:space="0" w:color="auto"/>
        <w:left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3">
    <w:name w:val="xl163"/>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4">
    <w:name w:val="xl164"/>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Normal"/>
    <w:rsid w:val="005E0041"/>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Normal"/>
    <w:rsid w:val="005E004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7">
    <w:name w:val="xl167"/>
    <w:basedOn w:val="Normal"/>
    <w:rsid w:val="005E0041"/>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8">
    <w:name w:val="xl168"/>
    <w:basedOn w:val="Normal"/>
    <w:rsid w:val="005E004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9">
    <w:name w:val="xl169"/>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0">
    <w:name w:val="xl170"/>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1">
    <w:name w:val="xl171"/>
    <w:basedOn w:val="Normal"/>
    <w:rsid w:val="005E004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2">
    <w:name w:val="xl172"/>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3">
    <w:name w:val="xl17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4">
    <w:name w:val="xl174"/>
    <w:basedOn w:val="Normal"/>
    <w:rsid w:val="005E0041"/>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5">
    <w:name w:val="xl175"/>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6">
    <w:name w:val="xl176"/>
    <w:basedOn w:val="Normal"/>
    <w:rsid w:val="005E0041"/>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Normal"/>
    <w:rsid w:val="005E004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8">
    <w:name w:val="xl178"/>
    <w:basedOn w:val="Normal"/>
    <w:rsid w:val="005E00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0">
    <w:name w:val="xl180"/>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1">
    <w:name w:val="xl181"/>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2">
    <w:name w:val="xl182"/>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Normal"/>
    <w:rsid w:val="005E0041"/>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4">
    <w:name w:val="xl184"/>
    <w:basedOn w:val="Normal"/>
    <w:rsid w:val="005E0041"/>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5">
    <w:name w:val="xl185"/>
    <w:basedOn w:val="Normal"/>
    <w:rsid w:val="005E0041"/>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6">
    <w:name w:val="xl186"/>
    <w:basedOn w:val="Normal"/>
    <w:rsid w:val="005E0041"/>
    <w:pPr>
      <w:pBdr>
        <w:top w:val="single" w:sz="4" w:space="0" w:color="auto"/>
        <w:lef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7">
    <w:name w:val="xl187"/>
    <w:basedOn w:val="Normal"/>
    <w:rsid w:val="005E0041"/>
    <w:pPr>
      <w:pBdr>
        <w:top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8">
    <w:name w:val="xl188"/>
    <w:basedOn w:val="Normal"/>
    <w:rsid w:val="005E0041"/>
    <w:pPr>
      <w:pBdr>
        <w:top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9">
    <w:name w:val="xl189"/>
    <w:basedOn w:val="Normal"/>
    <w:rsid w:val="005E0041"/>
    <w:pPr>
      <w:spacing w:before="100" w:beforeAutospacing="1" w:after="100" w:afterAutospacing="1" w:line="240" w:lineRule="auto"/>
      <w:jc w:val="center"/>
    </w:pPr>
    <w:rPr>
      <w:rFonts w:ascii="Times New Roman" w:eastAsia="Times New Roman" w:hAnsi="Times New Roman" w:cs="Times New Roman"/>
      <w:b/>
      <w:bCs/>
      <w:sz w:val="44"/>
      <w:szCs w:val="44"/>
    </w:rPr>
  </w:style>
  <w:style w:type="paragraph" w:customStyle="1" w:styleId="xl190">
    <w:name w:val="xl190"/>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1">
    <w:name w:val="xl191"/>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2">
    <w:name w:val="xl192"/>
    <w:basedOn w:val="Normal"/>
    <w:rsid w:val="005E0041"/>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93">
    <w:name w:val="xl193"/>
    <w:basedOn w:val="Normal"/>
    <w:rsid w:val="005E0041"/>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94">
    <w:name w:val="xl194"/>
    <w:basedOn w:val="Normal"/>
    <w:rsid w:val="005E0041"/>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5">
    <w:name w:val="xl195"/>
    <w:basedOn w:val="Normal"/>
    <w:rsid w:val="005E0041"/>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6">
    <w:name w:val="xl196"/>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7">
    <w:name w:val="xl197"/>
    <w:basedOn w:val="Normal"/>
    <w:rsid w:val="005E0041"/>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8">
    <w:name w:val="xl198"/>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9">
    <w:name w:val="xl199"/>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0">
    <w:name w:val="xl200"/>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1">
    <w:name w:val="xl201"/>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02">
    <w:name w:val="xl202"/>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03">
    <w:name w:val="xl203"/>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5E0041"/>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5E0041"/>
    <w:rPr>
      <w:rFonts w:ascii="Tahoma" w:eastAsia="Times New Roman" w:hAnsi="Tahoma" w:cs="Tahoma"/>
      <w:sz w:val="16"/>
      <w:szCs w:val="16"/>
    </w:rPr>
  </w:style>
  <w:style w:type="paragraph" w:styleId="NormalWeb">
    <w:name w:val="Normal (Web)"/>
    <w:basedOn w:val="Normal"/>
    <w:uiPriority w:val="99"/>
    <w:semiHidden/>
    <w:unhideWhenUsed/>
    <w:rsid w:val="005E0041"/>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E0041"/>
    <w:pPr>
      <w:keepNext/>
      <w:keepLines/>
      <w:spacing w:before="200" w:after="0"/>
      <w:outlineLvl w:val="2"/>
    </w:pPr>
    <w:rPr>
      <w:rFonts w:ascii="Cambria" w:eastAsia="Times New Roman" w:hAnsi="Cambria" w:cs="Times New Roman"/>
      <w:b/>
      <w:bCs/>
      <w:color w:val="4F81BD"/>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E0041"/>
    <w:rPr>
      <w:rFonts w:ascii="Cambria" w:eastAsia="Times New Roman" w:hAnsi="Cambria" w:cs="Times New Roman"/>
      <w:b/>
      <w:bCs/>
      <w:color w:val="4F81BD"/>
      <w:sz w:val="20"/>
      <w:szCs w:val="20"/>
      <w:lang w:bidi="en-US"/>
    </w:rPr>
  </w:style>
  <w:style w:type="paragraph" w:styleId="PlainText">
    <w:name w:val="Plain Text"/>
    <w:basedOn w:val="Normal"/>
    <w:link w:val="PlainTextChar"/>
    <w:uiPriority w:val="99"/>
    <w:rsid w:val="005E0041"/>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E0041"/>
    <w:rPr>
      <w:rFonts w:ascii="Courier New" w:eastAsia="Times New Roman" w:hAnsi="Courier New" w:cs="Courier New"/>
      <w:sz w:val="20"/>
      <w:szCs w:val="20"/>
    </w:rPr>
  </w:style>
  <w:style w:type="paragraph" w:styleId="Header">
    <w:name w:val="header"/>
    <w:basedOn w:val="Normal"/>
    <w:link w:val="HeaderChar"/>
    <w:uiPriority w:val="99"/>
    <w:rsid w:val="005E004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E0041"/>
    <w:rPr>
      <w:rFonts w:ascii="Times New Roman" w:eastAsia="Times New Roman" w:hAnsi="Times New Roman" w:cs="Times New Roman"/>
      <w:sz w:val="24"/>
      <w:szCs w:val="24"/>
    </w:rPr>
  </w:style>
  <w:style w:type="paragraph" w:styleId="Footer">
    <w:name w:val="footer"/>
    <w:basedOn w:val="Normal"/>
    <w:link w:val="FooterChar"/>
    <w:uiPriority w:val="99"/>
    <w:rsid w:val="005E0041"/>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0041"/>
    <w:rPr>
      <w:rFonts w:ascii="Times New Roman" w:eastAsia="Times New Roman" w:hAnsi="Times New Roman" w:cs="Times New Roman"/>
      <w:sz w:val="24"/>
      <w:szCs w:val="24"/>
    </w:rPr>
  </w:style>
  <w:style w:type="paragraph" w:customStyle="1" w:styleId="Heading2outlinenumbered">
    <w:name w:val="Heading 2 outline numbered"/>
    <w:basedOn w:val="Normal"/>
    <w:next w:val="BodyText2"/>
    <w:link w:val="Heading2outlinenumberedCharChar"/>
    <w:autoRedefine/>
    <w:rsid w:val="005E0041"/>
    <w:pPr>
      <w:keepNext/>
      <w:spacing w:after="0" w:line="360" w:lineRule="auto"/>
      <w:ind w:left="720" w:hanging="360"/>
      <w:outlineLvl w:val="1"/>
    </w:pPr>
    <w:rPr>
      <w:rFonts w:ascii="Arial Narrow" w:eastAsia="Times New Roman" w:hAnsi="Arial Narrow" w:cs="Arial"/>
      <w:b/>
      <w:bCs/>
      <w:color w:val="000000"/>
      <w:sz w:val="24"/>
      <w:szCs w:val="24"/>
      <w:lang w:val="id-ID" w:eastAsia="en-AU"/>
    </w:rPr>
  </w:style>
  <w:style w:type="character" w:customStyle="1" w:styleId="Heading2outlinenumberedCharChar">
    <w:name w:val="Heading 2 outline numbered Char Char"/>
    <w:basedOn w:val="DefaultParagraphFont"/>
    <w:link w:val="Heading2outlinenumbered"/>
    <w:locked/>
    <w:rsid w:val="005E0041"/>
    <w:rPr>
      <w:rFonts w:ascii="Arial Narrow" w:eastAsia="Times New Roman" w:hAnsi="Arial Narrow" w:cs="Arial"/>
      <w:b/>
      <w:bCs/>
      <w:color w:val="000000"/>
      <w:sz w:val="24"/>
      <w:szCs w:val="24"/>
      <w:lang w:val="id-ID" w:eastAsia="en-AU"/>
    </w:rPr>
  </w:style>
  <w:style w:type="paragraph" w:styleId="BodyText2">
    <w:name w:val="Body Text 2"/>
    <w:basedOn w:val="Normal"/>
    <w:link w:val="BodyText2Char"/>
    <w:uiPriority w:val="99"/>
    <w:rsid w:val="005E004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5E0041"/>
    <w:rPr>
      <w:rFonts w:ascii="Times New Roman" w:eastAsia="Times New Roman" w:hAnsi="Times New Roman" w:cs="Times New Roman"/>
      <w:sz w:val="24"/>
      <w:szCs w:val="24"/>
    </w:rPr>
  </w:style>
  <w:style w:type="paragraph" w:customStyle="1" w:styleId="Listbulletchecklist">
    <w:name w:val="List bullet checklist"/>
    <w:basedOn w:val="Normal"/>
    <w:autoRedefine/>
    <w:rsid w:val="005E0041"/>
    <w:pPr>
      <w:spacing w:after="0" w:line="240" w:lineRule="auto"/>
      <w:ind w:left="3"/>
      <w:jc w:val="both"/>
    </w:pPr>
    <w:rPr>
      <w:rFonts w:ascii="Arial" w:eastAsia="Times New Roman" w:hAnsi="Arial" w:cs="Arial"/>
      <w:sz w:val="24"/>
      <w:szCs w:val="24"/>
      <w:lang w:val="nb-NO" w:eastAsia="en-AU"/>
    </w:rPr>
  </w:style>
  <w:style w:type="paragraph" w:styleId="Caption">
    <w:name w:val="caption"/>
    <w:basedOn w:val="BodyText"/>
    <w:next w:val="BodyText"/>
    <w:link w:val="CaptionChar"/>
    <w:uiPriority w:val="35"/>
    <w:qFormat/>
    <w:rsid w:val="005E0041"/>
    <w:pPr>
      <w:keepNext/>
      <w:shd w:val="clear" w:color="auto" w:fill="FFFFFF"/>
      <w:spacing w:before="120"/>
      <w:ind w:left="1134"/>
    </w:pPr>
    <w:rPr>
      <w:rFonts w:ascii="Times" w:hAnsi="Times"/>
      <w:sz w:val="20"/>
      <w:szCs w:val="20"/>
      <w:lang w:val="en-AU"/>
    </w:rPr>
  </w:style>
  <w:style w:type="character" w:customStyle="1" w:styleId="CaptionChar">
    <w:name w:val="Caption Char"/>
    <w:basedOn w:val="DefaultParagraphFont"/>
    <w:link w:val="Caption"/>
    <w:uiPriority w:val="35"/>
    <w:locked/>
    <w:rsid w:val="005E0041"/>
    <w:rPr>
      <w:rFonts w:ascii="Times" w:eastAsia="Times New Roman" w:hAnsi="Times" w:cs="Times New Roman"/>
      <w:sz w:val="20"/>
      <w:szCs w:val="20"/>
      <w:shd w:val="clear" w:color="auto" w:fill="FFFFFF"/>
      <w:lang w:val="en-AU"/>
    </w:rPr>
  </w:style>
  <w:style w:type="paragraph" w:styleId="BodyText">
    <w:name w:val="Body Text"/>
    <w:basedOn w:val="Normal"/>
    <w:link w:val="BodyTextChar"/>
    <w:uiPriority w:val="99"/>
    <w:rsid w:val="005E004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E0041"/>
    <w:rPr>
      <w:rFonts w:ascii="Times New Roman" w:eastAsia="Times New Roman" w:hAnsi="Times New Roman" w:cs="Times New Roman"/>
      <w:sz w:val="24"/>
      <w:szCs w:val="24"/>
    </w:rPr>
  </w:style>
  <w:style w:type="paragraph" w:styleId="ListNumber2">
    <w:name w:val="List Number 2"/>
    <w:basedOn w:val="ListBullet"/>
    <w:autoRedefine/>
    <w:uiPriority w:val="99"/>
    <w:rsid w:val="005E0041"/>
    <w:pPr>
      <w:tabs>
        <w:tab w:val="clear" w:pos="720"/>
      </w:tabs>
      <w:spacing w:after="120" w:line="360" w:lineRule="auto"/>
      <w:ind w:left="360" w:firstLine="0"/>
      <w:contextualSpacing w:val="0"/>
      <w:jc w:val="both"/>
    </w:pPr>
    <w:rPr>
      <w:lang w:val="en-AU" w:eastAsia="en-AU"/>
    </w:rPr>
  </w:style>
  <w:style w:type="paragraph" w:styleId="ListBullet">
    <w:name w:val="List Bullet"/>
    <w:basedOn w:val="Normal"/>
    <w:uiPriority w:val="99"/>
    <w:semiHidden/>
    <w:unhideWhenUsed/>
    <w:rsid w:val="005E0041"/>
    <w:pPr>
      <w:tabs>
        <w:tab w:val="num" w:pos="720"/>
      </w:tabs>
      <w:spacing w:after="0" w:line="240" w:lineRule="auto"/>
      <w:ind w:left="720" w:hanging="360"/>
      <w:contextualSpacing/>
    </w:pPr>
    <w:rPr>
      <w:rFonts w:ascii="Times New Roman" w:eastAsia="Times New Roman" w:hAnsi="Times New Roman" w:cs="Times New Roman"/>
      <w:sz w:val="24"/>
      <w:szCs w:val="24"/>
    </w:rPr>
  </w:style>
  <w:style w:type="paragraph" w:styleId="Title">
    <w:name w:val="Title"/>
    <w:basedOn w:val="Normal"/>
    <w:link w:val="TitleChar"/>
    <w:uiPriority w:val="10"/>
    <w:qFormat/>
    <w:rsid w:val="005E0041"/>
    <w:pPr>
      <w:spacing w:after="0" w:line="240" w:lineRule="auto"/>
      <w:jc w:val="center"/>
    </w:pPr>
    <w:rPr>
      <w:rFonts w:ascii="Arial" w:eastAsia="Times New Roman" w:hAnsi="Arial" w:cs="Arial"/>
      <w:sz w:val="28"/>
      <w:szCs w:val="24"/>
    </w:rPr>
  </w:style>
  <w:style w:type="character" w:customStyle="1" w:styleId="TitleChar">
    <w:name w:val="Title Char"/>
    <w:basedOn w:val="DefaultParagraphFont"/>
    <w:link w:val="Title"/>
    <w:uiPriority w:val="10"/>
    <w:rsid w:val="005E0041"/>
    <w:rPr>
      <w:rFonts w:ascii="Arial" w:eastAsia="Times New Roman" w:hAnsi="Arial" w:cs="Arial"/>
      <w:sz w:val="28"/>
      <w:szCs w:val="24"/>
    </w:rPr>
  </w:style>
  <w:style w:type="character" w:styleId="PageNumber">
    <w:name w:val="page number"/>
    <w:basedOn w:val="DefaultParagraphFont"/>
    <w:uiPriority w:val="99"/>
    <w:rsid w:val="005E0041"/>
    <w:rPr>
      <w:rFonts w:cs="Times New Roman"/>
    </w:rPr>
  </w:style>
  <w:style w:type="paragraph" w:styleId="ListParagraph">
    <w:name w:val="List Paragraph"/>
    <w:basedOn w:val="Normal"/>
    <w:uiPriority w:val="34"/>
    <w:qFormat/>
    <w:rsid w:val="005E0041"/>
    <w:pPr>
      <w:spacing w:after="0" w:line="240" w:lineRule="auto"/>
      <w:ind w:left="720"/>
    </w:pPr>
    <w:rPr>
      <w:rFonts w:ascii="Times New Roman" w:eastAsia="Times New Roman" w:hAnsi="Times New Roman" w:cs="Times New Roman"/>
      <w:sz w:val="24"/>
      <w:szCs w:val="24"/>
    </w:rPr>
  </w:style>
  <w:style w:type="paragraph" w:styleId="NoSpacing">
    <w:name w:val="No Spacing"/>
    <w:link w:val="NoSpacingChar"/>
    <w:uiPriority w:val="1"/>
    <w:qFormat/>
    <w:rsid w:val="005E0041"/>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locked/>
    <w:rsid w:val="005E0041"/>
    <w:rPr>
      <w:rFonts w:ascii="Calibri" w:eastAsia="Times New Roman" w:hAnsi="Calibri" w:cs="Times New Roman"/>
    </w:rPr>
  </w:style>
  <w:style w:type="paragraph" w:styleId="BalloonText">
    <w:name w:val="Balloon Text"/>
    <w:basedOn w:val="Normal"/>
    <w:link w:val="BalloonTextChar"/>
    <w:uiPriority w:val="99"/>
    <w:semiHidden/>
    <w:unhideWhenUsed/>
    <w:rsid w:val="005E004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5E0041"/>
    <w:rPr>
      <w:rFonts w:ascii="Tahoma" w:eastAsia="Times New Roman" w:hAnsi="Tahoma" w:cs="Tahoma"/>
      <w:sz w:val="16"/>
      <w:szCs w:val="16"/>
    </w:rPr>
  </w:style>
  <w:style w:type="paragraph" w:customStyle="1" w:styleId="Default">
    <w:name w:val="Default"/>
    <w:rsid w:val="005E0041"/>
    <w:pPr>
      <w:autoSpaceDE w:val="0"/>
      <w:autoSpaceDN w:val="0"/>
      <w:adjustRightInd w:val="0"/>
      <w:spacing w:after="0" w:line="240" w:lineRule="auto"/>
    </w:pPr>
    <w:rPr>
      <w:rFonts w:ascii="Arial" w:eastAsia="Times New Roman" w:hAnsi="Arial" w:cs="Arial"/>
      <w:color w:val="000000"/>
      <w:sz w:val="24"/>
      <w:szCs w:val="24"/>
      <w:lang w:val="id-ID"/>
    </w:rPr>
  </w:style>
  <w:style w:type="paragraph" w:customStyle="1" w:styleId="Atuu">
    <w:name w:val="A. tuu"/>
    <w:basedOn w:val="Normal"/>
    <w:link w:val="AtuuChar"/>
    <w:qFormat/>
    <w:rsid w:val="005E0041"/>
    <w:pPr>
      <w:numPr>
        <w:numId w:val="2"/>
      </w:numPr>
      <w:spacing w:after="0" w:line="360" w:lineRule="auto"/>
      <w:outlineLvl w:val="0"/>
    </w:pPr>
    <w:rPr>
      <w:rFonts w:ascii="Arial" w:eastAsia="Times New Roman" w:hAnsi="Arial" w:cs="Arial"/>
      <w:b/>
      <w:bCs/>
      <w:sz w:val="24"/>
      <w:szCs w:val="24"/>
      <w:lang w:val="sv-SE"/>
    </w:rPr>
  </w:style>
  <w:style w:type="character" w:customStyle="1" w:styleId="AtuuChar">
    <w:name w:val="A. tuu Char"/>
    <w:basedOn w:val="DefaultParagraphFont"/>
    <w:link w:val="Atuu"/>
    <w:locked/>
    <w:rsid w:val="005E0041"/>
    <w:rPr>
      <w:rFonts w:ascii="Arial" w:eastAsia="Times New Roman" w:hAnsi="Arial" w:cs="Arial"/>
      <w:b/>
      <w:bCs/>
      <w:sz w:val="24"/>
      <w:szCs w:val="24"/>
      <w:lang w:val="sv-SE"/>
    </w:rPr>
  </w:style>
  <w:style w:type="paragraph" w:styleId="Bibliography">
    <w:name w:val="Bibliography"/>
    <w:basedOn w:val="Normal"/>
    <w:next w:val="Normal"/>
    <w:uiPriority w:val="37"/>
    <w:unhideWhenUsed/>
    <w:rsid w:val="005E0041"/>
    <w:pPr>
      <w:spacing w:after="0" w:line="240" w:lineRule="auto"/>
    </w:pPr>
    <w:rPr>
      <w:rFonts w:ascii="Times New Roman" w:eastAsia="Times New Roman" w:hAnsi="Times New Roman" w:cs="Times New Roman"/>
      <w:sz w:val="24"/>
      <w:szCs w:val="24"/>
    </w:rPr>
  </w:style>
  <w:style w:type="character" w:customStyle="1" w:styleId="Heading2outlinenumberedChar">
    <w:name w:val="Heading 2 outline numbered Char"/>
    <w:basedOn w:val="DefaultParagraphFont"/>
    <w:locked/>
    <w:rsid w:val="005E0041"/>
    <w:rPr>
      <w:rFonts w:ascii="Times New Roman" w:hAnsi="Times New Roman" w:cs="Arial"/>
      <w:b/>
      <w:bCs/>
      <w:sz w:val="28"/>
      <w:szCs w:val="28"/>
      <w:lang w:val="en-AU" w:eastAsia="en-AU"/>
    </w:rPr>
  </w:style>
  <w:style w:type="paragraph" w:customStyle="1" w:styleId="Bodytext1">
    <w:name w:val="Body text 1"/>
    <w:basedOn w:val="BodyText"/>
    <w:link w:val="Bodytext1Char"/>
    <w:autoRedefine/>
    <w:rsid w:val="005E0041"/>
    <w:pPr>
      <w:spacing w:after="0" w:line="360" w:lineRule="auto"/>
      <w:ind w:left="851" w:right="29"/>
      <w:jc w:val="center"/>
    </w:pPr>
    <w:rPr>
      <w:noProof/>
      <w:lang w:val="id-ID" w:eastAsia="en-AU"/>
    </w:rPr>
  </w:style>
  <w:style w:type="character" w:customStyle="1" w:styleId="Bodytext1Char">
    <w:name w:val="Body text 1 Char"/>
    <w:basedOn w:val="DefaultParagraphFont"/>
    <w:link w:val="Bodytext1"/>
    <w:locked/>
    <w:rsid w:val="005E0041"/>
    <w:rPr>
      <w:rFonts w:ascii="Times New Roman" w:eastAsia="Times New Roman" w:hAnsi="Times New Roman" w:cs="Times New Roman"/>
      <w:noProof/>
      <w:sz w:val="24"/>
      <w:szCs w:val="24"/>
      <w:lang w:val="id-ID" w:eastAsia="en-AU"/>
    </w:rPr>
  </w:style>
  <w:style w:type="paragraph" w:customStyle="1" w:styleId="Heading1outlinenumberedmc">
    <w:name w:val="Heading 1 outline numberedmc"/>
    <w:basedOn w:val="Normal"/>
    <w:next w:val="Bodytext1"/>
    <w:autoRedefine/>
    <w:rsid w:val="005E0041"/>
    <w:pPr>
      <w:keepNext/>
      <w:tabs>
        <w:tab w:val="left" w:pos="540"/>
        <w:tab w:val="left" w:pos="630"/>
      </w:tabs>
      <w:spacing w:before="240" w:after="0" w:line="240" w:lineRule="auto"/>
      <w:ind w:left="426"/>
      <w:jc w:val="center"/>
      <w:outlineLvl w:val="0"/>
    </w:pPr>
    <w:rPr>
      <w:rFonts w:ascii="Calibri" w:eastAsia="Times New Roman" w:hAnsi="Calibri" w:cs="Times New Roman"/>
      <w:b/>
      <w:bCs/>
      <w:noProof/>
      <w:sz w:val="28"/>
      <w:szCs w:val="28"/>
      <w:lang w:val="id-ID" w:eastAsia="en-AU"/>
    </w:rPr>
  </w:style>
  <w:style w:type="paragraph" w:customStyle="1" w:styleId="StyleStyleCaptionBoldLeft0cm">
    <w:name w:val="Style Style Caption + Bold + Left:  0 cm"/>
    <w:basedOn w:val="Normal"/>
    <w:autoRedefine/>
    <w:rsid w:val="005E0041"/>
    <w:pPr>
      <w:keepNext/>
      <w:shd w:val="clear" w:color="auto" w:fill="FFFFFF"/>
      <w:tabs>
        <w:tab w:val="left" w:pos="1980"/>
      </w:tabs>
      <w:spacing w:after="0" w:line="240" w:lineRule="auto"/>
      <w:jc w:val="center"/>
    </w:pPr>
    <w:rPr>
      <w:rFonts w:ascii="Arial Narrow" w:eastAsia="Times New Roman" w:hAnsi="Arial Narrow" w:cs="Times New Roman"/>
      <w:b/>
      <w:sz w:val="24"/>
      <w:szCs w:val="20"/>
      <w:lang w:val="id-ID"/>
    </w:rPr>
  </w:style>
  <w:style w:type="numbering" w:styleId="111111">
    <w:name w:val="Outline List 2"/>
    <w:basedOn w:val="NoList"/>
    <w:uiPriority w:val="99"/>
    <w:semiHidden/>
    <w:unhideWhenUsed/>
    <w:rsid w:val="005E0041"/>
    <w:pPr>
      <w:numPr>
        <w:numId w:val="1"/>
      </w:numPr>
    </w:pPr>
  </w:style>
  <w:style w:type="character" w:styleId="Hyperlink">
    <w:name w:val="Hyperlink"/>
    <w:basedOn w:val="DefaultParagraphFont"/>
    <w:uiPriority w:val="99"/>
    <w:semiHidden/>
    <w:unhideWhenUsed/>
    <w:rsid w:val="005E0041"/>
    <w:rPr>
      <w:color w:val="0000FF"/>
      <w:u w:val="single"/>
    </w:rPr>
  </w:style>
  <w:style w:type="character" w:styleId="FollowedHyperlink">
    <w:name w:val="FollowedHyperlink"/>
    <w:basedOn w:val="DefaultParagraphFont"/>
    <w:uiPriority w:val="99"/>
    <w:semiHidden/>
    <w:unhideWhenUsed/>
    <w:rsid w:val="005E0041"/>
    <w:rPr>
      <w:color w:val="800080"/>
      <w:u w:val="single"/>
    </w:rPr>
  </w:style>
  <w:style w:type="paragraph" w:customStyle="1" w:styleId="font5">
    <w:name w:val="font5"/>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66">
    <w:name w:val="xl66"/>
    <w:basedOn w:val="Normal"/>
    <w:rsid w:val="005E0041"/>
    <w:pPr>
      <w:spacing w:before="100" w:beforeAutospacing="1" w:after="100" w:afterAutospacing="1" w:line="240" w:lineRule="auto"/>
    </w:pPr>
    <w:rPr>
      <w:rFonts w:ascii="Times New Roman" w:eastAsia="Times New Roman" w:hAnsi="Times New Roman" w:cs="Times New Roman"/>
    </w:rPr>
  </w:style>
  <w:style w:type="paragraph" w:customStyle="1" w:styleId="xl67">
    <w:name w:val="xl67"/>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68">
    <w:name w:val="xl6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69">
    <w:name w:val="xl69"/>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70">
    <w:name w:val="xl70"/>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1">
    <w:name w:val="xl71"/>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2">
    <w:name w:val="xl72"/>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3">
    <w:name w:val="xl7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5">
    <w:name w:val="xl7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76">
    <w:name w:val="xl76"/>
    <w:basedOn w:val="Normal"/>
    <w:rsid w:val="005E0041"/>
    <w:pPr>
      <w:pBdr>
        <w:top w:val="single" w:sz="4" w:space="0" w:color="auto"/>
        <w:left w:val="single" w:sz="4" w:space="3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rPr>
  </w:style>
  <w:style w:type="paragraph" w:customStyle="1" w:styleId="xl77">
    <w:name w:val="xl7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78">
    <w:name w:val="xl78"/>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5E0041"/>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84">
    <w:name w:val="xl84"/>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85">
    <w:name w:val="xl8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86">
    <w:name w:val="xl8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rPr>
  </w:style>
  <w:style w:type="paragraph" w:customStyle="1" w:styleId="xl87">
    <w:name w:val="xl8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88">
    <w:name w:val="xl8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9">
    <w:name w:val="xl89"/>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rPr>
  </w:style>
  <w:style w:type="paragraph" w:customStyle="1" w:styleId="xl90">
    <w:name w:val="xl90"/>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91">
    <w:name w:val="xl91"/>
    <w:basedOn w:val="Normal"/>
    <w:rsid w:val="005E00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92">
    <w:name w:val="xl92"/>
    <w:basedOn w:val="Normal"/>
    <w:rsid w:val="005E0041"/>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3">
    <w:name w:val="xl93"/>
    <w:basedOn w:val="Normal"/>
    <w:rsid w:val="005E0041"/>
    <w:pPr>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94">
    <w:name w:val="xl94"/>
    <w:basedOn w:val="Normal"/>
    <w:rsid w:val="005E0041"/>
    <w:pPr>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95">
    <w:name w:val="xl95"/>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96">
    <w:name w:val="xl96"/>
    <w:basedOn w:val="Normal"/>
    <w:rsid w:val="005E0041"/>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97">
    <w:name w:val="xl9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ullets">
    <w:name w:val="bullets"/>
    <w:basedOn w:val="Normal"/>
    <w:qFormat/>
    <w:rsid w:val="005E0041"/>
    <w:pPr>
      <w:numPr>
        <w:numId w:val="5"/>
      </w:numPr>
      <w:spacing w:after="0" w:line="240" w:lineRule="auto"/>
    </w:pPr>
    <w:rPr>
      <w:rFonts w:ascii="Times New Roman" w:eastAsia="Malgun Gothic" w:hAnsi="Times New Roman" w:cs="Times New Roman"/>
      <w:sz w:val="24"/>
      <w:szCs w:val="24"/>
      <w:lang w:val="en-AU" w:eastAsia="en-AU"/>
    </w:rPr>
  </w:style>
  <w:style w:type="paragraph" w:customStyle="1" w:styleId="Style1">
    <w:name w:val="Style1"/>
    <w:basedOn w:val="Normal"/>
    <w:qFormat/>
    <w:rsid w:val="005E0041"/>
    <w:pPr>
      <w:spacing w:after="0" w:line="300" w:lineRule="auto"/>
      <w:ind w:firstLine="426"/>
      <w:jc w:val="both"/>
    </w:pPr>
    <w:rPr>
      <w:rFonts w:ascii="Times New Roman" w:eastAsia="Times New Roman" w:hAnsi="Times New Roman" w:cs="Times New Roman"/>
      <w:lang w:val="sv-SE"/>
    </w:rPr>
  </w:style>
  <w:style w:type="paragraph" w:customStyle="1" w:styleId="font1">
    <w:name w:val="font1"/>
    <w:basedOn w:val="Normal"/>
    <w:rsid w:val="005E0041"/>
    <w:pPr>
      <w:spacing w:before="100" w:beforeAutospacing="1" w:after="100" w:afterAutospacing="1" w:line="240" w:lineRule="auto"/>
    </w:pPr>
    <w:rPr>
      <w:rFonts w:ascii="Calibri" w:eastAsia="Times New Roman" w:hAnsi="Calibri" w:cs="Calibri"/>
      <w:color w:val="000000"/>
    </w:rPr>
  </w:style>
  <w:style w:type="paragraph" w:customStyle="1" w:styleId="xl109">
    <w:name w:val="xl109"/>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5E0041"/>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11">
    <w:name w:val="xl111"/>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5E00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6">
    <w:name w:val="xl11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9">
    <w:name w:val="xl119"/>
    <w:basedOn w:val="Normal"/>
    <w:rsid w:val="005E00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5E004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Normal"/>
    <w:rsid w:val="005E0041"/>
    <w:pPr>
      <w:pBdr>
        <w:top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3">
    <w:name w:val="xl123"/>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5">
    <w:name w:val="xl125"/>
    <w:basedOn w:val="Normal"/>
    <w:rsid w:val="005E004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6">
    <w:name w:val="xl126"/>
    <w:basedOn w:val="Normal"/>
    <w:rsid w:val="005E0041"/>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7">
    <w:name w:val="xl127"/>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5E0041"/>
    <w:pPr>
      <w:pBdr>
        <w:top w:val="single" w:sz="4" w:space="0" w:color="auto"/>
        <w:left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5E0041"/>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5E0041"/>
    <w:pPr>
      <w:pBdr>
        <w:top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Normal"/>
    <w:rsid w:val="005E00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4">
    <w:name w:val="xl134"/>
    <w:basedOn w:val="Normal"/>
    <w:rsid w:val="005E0041"/>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5">
    <w:name w:val="xl135"/>
    <w:basedOn w:val="Normal"/>
    <w:rsid w:val="005E00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6">
    <w:name w:val="xl136"/>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5E00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40">
    <w:name w:val="xl140"/>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1">
    <w:name w:val="xl141"/>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2">
    <w:name w:val="xl142"/>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3">
    <w:name w:val="xl143"/>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4">
    <w:name w:val="xl144"/>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5">
    <w:name w:val="xl14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6">
    <w:name w:val="xl146"/>
    <w:basedOn w:val="Normal"/>
    <w:rsid w:val="005E00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5E004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9">
    <w:name w:val="xl149"/>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3">
    <w:name w:val="xl153"/>
    <w:basedOn w:val="Normal"/>
    <w:rsid w:val="005E0041"/>
    <w:pPr>
      <w:pBdr>
        <w:top w:val="single" w:sz="4" w:space="0" w:color="auto"/>
        <w:left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4">
    <w:name w:val="xl154"/>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55">
    <w:name w:val="xl155"/>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6">
    <w:name w:val="xl156"/>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7">
    <w:name w:val="xl157"/>
    <w:basedOn w:val="Normal"/>
    <w:rsid w:val="005E004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8">
    <w:name w:val="xl158"/>
    <w:basedOn w:val="Normal"/>
    <w:rsid w:val="005E004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Normal"/>
    <w:rsid w:val="005E004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0">
    <w:name w:val="xl160"/>
    <w:basedOn w:val="Normal"/>
    <w:rsid w:val="005E004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1">
    <w:name w:val="xl161"/>
    <w:basedOn w:val="Normal"/>
    <w:rsid w:val="005E0041"/>
    <w:pPr>
      <w:pBdr>
        <w:top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2">
    <w:name w:val="xl162"/>
    <w:basedOn w:val="Normal"/>
    <w:rsid w:val="005E0041"/>
    <w:pPr>
      <w:pBdr>
        <w:top w:val="single" w:sz="4" w:space="0" w:color="auto"/>
        <w:left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3">
    <w:name w:val="xl163"/>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4">
    <w:name w:val="xl164"/>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Normal"/>
    <w:rsid w:val="005E0041"/>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Normal"/>
    <w:rsid w:val="005E004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7">
    <w:name w:val="xl167"/>
    <w:basedOn w:val="Normal"/>
    <w:rsid w:val="005E0041"/>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8">
    <w:name w:val="xl168"/>
    <w:basedOn w:val="Normal"/>
    <w:rsid w:val="005E004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9">
    <w:name w:val="xl169"/>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0">
    <w:name w:val="xl170"/>
    <w:basedOn w:val="Normal"/>
    <w:rsid w:val="005E004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1">
    <w:name w:val="xl171"/>
    <w:basedOn w:val="Normal"/>
    <w:rsid w:val="005E004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2">
    <w:name w:val="xl172"/>
    <w:basedOn w:val="Normal"/>
    <w:rsid w:val="005E004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3">
    <w:name w:val="xl173"/>
    <w:basedOn w:val="Normal"/>
    <w:rsid w:val="005E0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4">
    <w:name w:val="xl174"/>
    <w:basedOn w:val="Normal"/>
    <w:rsid w:val="005E0041"/>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5">
    <w:name w:val="xl175"/>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76">
    <w:name w:val="xl176"/>
    <w:basedOn w:val="Normal"/>
    <w:rsid w:val="005E0041"/>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Normal"/>
    <w:rsid w:val="005E004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8">
    <w:name w:val="xl178"/>
    <w:basedOn w:val="Normal"/>
    <w:rsid w:val="005E00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0">
    <w:name w:val="xl180"/>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1">
    <w:name w:val="xl181"/>
    <w:basedOn w:val="Normal"/>
    <w:rsid w:val="005E004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2">
    <w:name w:val="xl182"/>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Normal"/>
    <w:rsid w:val="005E0041"/>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4">
    <w:name w:val="xl184"/>
    <w:basedOn w:val="Normal"/>
    <w:rsid w:val="005E0041"/>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5">
    <w:name w:val="xl185"/>
    <w:basedOn w:val="Normal"/>
    <w:rsid w:val="005E0041"/>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86">
    <w:name w:val="xl186"/>
    <w:basedOn w:val="Normal"/>
    <w:rsid w:val="005E0041"/>
    <w:pPr>
      <w:pBdr>
        <w:top w:val="single" w:sz="4" w:space="0" w:color="auto"/>
        <w:lef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7">
    <w:name w:val="xl187"/>
    <w:basedOn w:val="Normal"/>
    <w:rsid w:val="005E0041"/>
    <w:pPr>
      <w:pBdr>
        <w:top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8">
    <w:name w:val="xl188"/>
    <w:basedOn w:val="Normal"/>
    <w:rsid w:val="005E0041"/>
    <w:pPr>
      <w:pBdr>
        <w:top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89">
    <w:name w:val="xl189"/>
    <w:basedOn w:val="Normal"/>
    <w:rsid w:val="005E0041"/>
    <w:pPr>
      <w:spacing w:before="100" w:beforeAutospacing="1" w:after="100" w:afterAutospacing="1" w:line="240" w:lineRule="auto"/>
      <w:jc w:val="center"/>
    </w:pPr>
    <w:rPr>
      <w:rFonts w:ascii="Times New Roman" w:eastAsia="Times New Roman" w:hAnsi="Times New Roman" w:cs="Times New Roman"/>
      <w:b/>
      <w:bCs/>
      <w:sz w:val="44"/>
      <w:szCs w:val="44"/>
    </w:rPr>
  </w:style>
  <w:style w:type="paragraph" w:customStyle="1" w:styleId="xl190">
    <w:name w:val="xl190"/>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1">
    <w:name w:val="xl191"/>
    <w:basedOn w:val="Normal"/>
    <w:rsid w:val="005E00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2">
    <w:name w:val="xl192"/>
    <w:basedOn w:val="Normal"/>
    <w:rsid w:val="005E0041"/>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93">
    <w:name w:val="xl193"/>
    <w:basedOn w:val="Normal"/>
    <w:rsid w:val="005E0041"/>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94">
    <w:name w:val="xl194"/>
    <w:basedOn w:val="Normal"/>
    <w:rsid w:val="005E0041"/>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5">
    <w:name w:val="xl195"/>
    <w:basedOn w:val="Normal"/>
    <w:rsid w:val="005E0041"/>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6">
    <w:name w:val="xl196"/>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7">
    <w:name w:val="xl197"/>
    <w:basedOn w:val="Normal"/>
    <w:rsid w:val="005E0041"/>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8">
    <w:name w:val="xl198"/>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cs="Times New Roman"/>
      <w:b/>
      <w:bCs/>
      <w:sz w:val="20"/>
      <w:szCs w:val="20"/>
    </w:rPr>
  </w:style>
  <w:style w:type="paragraph" w:customStyle="1" w:styleId="xl199">
    <w:name w:val="xl199"/>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0">
    <w:name w:val="xl200"/>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1">
    <w:name w:val="xl201"/>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02">
    <w:name w:val="xl202"/>
    <w:basedOn w:val="Normal"/>
    <w:rsid w:val="005E0041"/>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03">
    <w:name w:val="xl203"/>
    <w:basedOn w:val="Normal"/>
    <w:rsid w:val="005E0041"/>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5E0041"/>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5E0041"/>
    <w:rPr>
      <w:rFonts w:ascii="Tahoma" w:eastAsia="Times New Roman" w:hAnsi="Tahoma" w:cs="Tahoma"/>
      <w:sz w:val="16"/>
      <w:szCs w:val="16"/>
    </w:rPr>
  </w:style>
  <w:style w:type="paragraph" w:styleId="NormalWeb">
    <w:name w:val="Normal (Web)"/>
    <w:basedOn w:val="Normal"/>
    <w:uiPriority w:val="99"/>
    <w:semiHidden/>
    <w:unhideWhenUsed/>
    <w:rsid w:val="005E0041"/>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2019-12-09T13:32:00Z</dcterms:created>
  <dcterms:modified xsi:type="dcterms:W3CDTF">2019-12-11T13:25:00Z</dcterms:modified>
</cp:coreProperties>
</file>